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0637" w14:textId="77777777" w:rsidR="00646D8C" w:rsidRDefault="00646D8C" w:rsidP="00646D8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БЮДЖЕТНОЕ УЧРЕЖДЕНИЕ ПРОФЕССИОНАЛЬНОГО ОБРАЗОВАНИЯ ХМАО-ЮГРЫ </w:t>
      </w:r>
    </w:p>
    <w:p w14:paraId="43DF2C1F" w14:textId="77777777" w:rsidR="00646D8C" w:rsidRDefault="00646D8C" w:rsidP="00646D8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НЯГАНСКИЙ ТЕХНОЛОГИЧЕСКИЙ КОЛЛЕДЖ</w:t>
      </w:r>
    </w:p>
    <w:p w14:paraId="63AC6752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680493B9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12A3FF5E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388886DA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68AA1A88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60C8BC3B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0FEA01B2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1F4FD079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53FD7E62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3EE659EE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2614E19E" w14:textId="77777777" w:rsidR="00646D8C" w:rsidRDefault="00646D8C" w:rsidP="00646D8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ХАРАКТЕРИСТИКА ОСНОВНОЙ ПРОФЕССИОНАЛЬНОЙ ОБРАЗОВАТЕЛЬНОЙ ПРОГРАММЫ </w:t>
      </w:r>
    </w:p>
    <w:p w14:paraId="0A20424B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129BED33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02E7689D" w14:textId="77777777" w:rsidR="00646D8C" w:rsidRDefault="00646D8C" w:rsidP="00646D8C">
      <w:pPr>
        <w:jc w:val="center"/>
        <w:rPr>
          <w:rFonts w:ascii="Times New Roman" w:hAnsi="Times New Roman"/>
          <w:b/>
        </w:rPr>
      </w:pPr>
    </w:p>
    <w:p w14:paraId="736B38E8" w14:textId="6C00E941" w:rsidR="00646D8C" w:rsidRDefault="00646D8C" w:rsidP="00646D8C">
      <w:pPr>
        <w:jc w:val="center"/>
        <w:rPr>
          <w:rFonts w:ascii="Times New Roman" w:hAnsi="Times New Roman"/>
          <w:i/>
          <w:sz w:val="28"/>
          <w:szCs w:val="28"/>
        </w:rPr>
      </w:pPr>
      <w:r w:rsidRPr="00646D8C">
        <w:rPr>
          <w:rFonts w:ascii="Times New Roman" w:hAnsi="Times New Roman"/>
          <w:b/>
          <w:sz w:val="28"/>
          <w:szCs w:val="28"/>
        </w:rPr>
        <w:t>49.02.01</w:t>
      </w:r>
      <w:r w:rsidRPr="00C1743F">
        <w:rPr>
          <w:rFonts w:ascii="Times New Roman" w:hAnsi="Times New Roman"/>
          <w:bCs/>
          <w:sz w:val="28"/>
          <w:szCs w:val="28"/>
        </w:rPr>
        <w:t xml:space="preserve"> </w:t>
      </w:r>
      <w:r w:rsidRPr="00C1743F">
        <w:rPr>
          <w:rFonts w:ascii="Times New Roman" w:hAnsi="Times New Roman"/>
          <w:b/>
          <w:bCs/>
          <w:sz w:val="28"/>
          <w:szCs w:val="28"/>
        </w:rPr>
        <w:t>Физическая культура</w:t>
      </w:r>
    </w:p>
    <w:p w14:paraId="7373087E" w14:textId="77777777" w:rsidR="00646D8C" w:rsidRDefault="00646D8C" w:rsidP="00646D8C">
      <w:pPr>
        <w:jc w:val="center"/>
        <w:rPr>
          <w:rFonts w:ascii="Times New Roman" w:hAnsi="Times New Roman"/>
          <w:i/>
        </w:rPr>
      </w:pPr>
    </w:p>
    <w:p w14:paraId="1F19CD46" w14:textId="77777777" w:rsidR="00646D8C" w:rsidRDefault="00646D8C" w:rsidP="00646D8C">
      <w:pPr>
        <w:jc w:val="center"/>
        <w:rPr>
          <w:rFonts w:ascii="Times New Roman" w:hAnsi="Times New Roman"/>
          <w:i/>
        </w:rPr>
      </w:pPr>
    </w:p>
    <w:p w14:paraId="3BE4C7E1" w14:textId="77777777" w:rsidR="00646D8C" w:rsidRDefault="00646D8C" w:rsidP="00646D8C">
      <w:pPr>
        <w:jc w:val="center"/>
        <w:rPr>
          <w:rFonts w:ascii="Times New Roman" w:hAnsi="Times New Roman"/>
          <w:i/>
        </w:rPr>
      </w:pPr>
    </w:p>
    <w:p w14:paraId="52D4C739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47EBB04C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37D71E3D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52AFE0B4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404C2B5D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45285DAF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389EE6AE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43046E76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1C0E8920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74AF4572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030828CB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6B11A951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1F9983C3" w14:textId="77777777" w:rsidR="00646D8C" w:rsidRDefault="00646D8C" w:rsidP="00646D8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  <w:b/>
          <w:bCs/>
        </w:rPr>
      </w:pPr>
    </w:p>
    <w:p w14:paraId="274F673A" w14:textId="77777777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</w:p>
    <w:p w14:paraId="5F6099A5" w14:textId="20A64FC8" w:rsidR="00646D8C" w:rsidRDefault="00646D8C" w:rsidP="00646D8C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СТРУКТУРА ХАРАКТЕРИСТИКИ ОСНОВНОЙ ПРОФЕССИОНАЛЬНОЙ ОБРАЗОВАТЕЛЬНОЙ ПРОГРАММЫ</w:t>
      </w:r>
    </w:p>
    <w:p w14:paraId="17F32590" w14:textId="77777777" w:rsidR="00646D8C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Общие положения</w:t>
      </w:r>
    </w:p>
    <w:p w14:paraId="65F4B7E3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1.1 Общая характеристика (миссия, цели, задачи)</w:t>
      </w:r>
    </w:p>
    <w:p w14:paraId="783F709A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1.2. Нормативные  документы  для  разработки  ОПОП  по специальности/профессии</w:t>
      </w:r>
    </w:p>
    <w:p w14:paraId="34CFCECA" w14:textId="77777777" w:rsidR="00646D8C" w:rsidRDefault="00646D8C" w:rsidP="00646D8C">
      <w:pPr>
        <w:jc w:val="both"/>
        <w:rPr>
          <w:rFonts w:ascii="Times New Roman" w:hAnsi="Times New Roman" w:cs="Arial Unicode MS"/>
        </w:rPr>
      </w:pPr>
      <w:r>
        <w:rPr>
          <w:rFonts w:ascii="Times New Roman" w:hAnsi="Times New Roman"/>
          <w:bCs/>
        </w:rPr>
        <w:t xml:space="preserve">1.3. </w:t>
      </w:r>
      <w:r>
        <w:rPr>
          <w:rFonts w:ascii="Times New Roman" w:hAnsi="Times New Roman" w:cs="Arial Unicode MS"/>
        </w:rPr>
        <w:t>Трудоемкость образовательной программы</w:t>
      </w:r>
    </w:p>
    <w:p w14:paraId="233CE530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1.4 Обозначения и сокращения</w:t>
      </w:r>
    </w:p>
    <w:p w14:paraId="7231390D" w14:textId="77777777" w:rsidR="00646D8C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 Характеристика профессиональной деятельности выпускника </w:t>
      </w:r>
    </w:p>
    <w:p w14:paraId="6566A706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2.1. Область профессиональной деятельности выпускника</w:t>
      </w:r>
    </w:p>
    <w:p w14:paraId="2E228266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2.2. Объекты профессиональной деятельности выпускника</w:t>
      </w:r>
    </w:p>
    <w:p w14:paraId="7CF14823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2.3. Виды профессиональной деятельности выпускника</w:t>
      </w:r>
    </w:p>
    <w:p w14:paraId="4F6952B0" w14:textId="77777777" w:rsidR="00646D8C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Требования к результатам освоения ОПОП</w:t>
      </w:r>
    </w:p>
    <w:p w14:paraId="1695FA0A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3.1. Общие компетенции</w:t>
      </w:r>
    </w:p>
    <w:p w14:paraId="12A60BC8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3.2. Профессиональные компетенции  </w:t>
      </w:r>
    </w:p>
    <w:p w14:paraId="071EA956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ОПОП </w:t>
      </w:r>
    </w:p>
    <w:p w14:paraId="3E530C21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4.1. Учебный план</w:t>
      </w:r>
    </w:p>
    <w:p w14:paraId="13051732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4.2. Календарный учебный график </w:t>
      </w:r>
    </w:p>
    <w:p w14:paraId="45579E66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4.3. Рабочие  программы  учебных  дисциплин,  профессиональных  модулей, </w:t>
      </w:r>
      <w:r>
        <w:rPr>
          <w:rFonts w:ascii="Times New Roman" w:hAnsi="Times New Roman"/>
          <w:bCs/>
          <w:color w:val="auto"/>
        </w:rPr>
        <w:t>практик</w:t>
      </w:r>
      <w:r>
        <w:rPr>
          <w:rFonts w:ascii="Times New Roman" w:hAnsi="Times New Roman"/>
          <w:bCs/>
          <w:color w:val="FF0000"/>
        </w:rPr>
        <w:t xml:space="preserve"> </w:t>
      </w:r>
    </w:p>
    <w:p w14:paraId="4D648299" w14:textId="77777777" w:rsidR="00646D8C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Формирование вариативной части</w:t>
      </w:r>
    </w:p>
    <w:p w14:paraId="23F315BB" w14:textId="77777777" w:rsidR="00646D8C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Характеристика образовательного процесса</w:t>
      </w:r>
    </w:p>
    <w:p w14:paraId="3F955ADC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6.1 Организации аудиторной и внеуадиторной деятельности</w:t>
      </w:r>
    </w:p>
    <w:p w14:paraId="5FCB7F0A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6.2 Формы проведения консультаций</w:t>
      </w:r>
    </w:p>
    <w:p w14:paraId="1CD589A9" w14:textId="77777777" w:rsidR="00646D8C" w:rsidRDefault="00646D8C" w:rsidP="00646D8C">
      <w:pPr>
        <w:jc w:val="both"/>
        <w:rPr>
          <w:rFonts w:ascii="Times New Roman" w:hAnsi="Times New Roman"/>
          <w:bCs/>
          <w:color w:val="FF0000"/>
        </w:rPr>
      </w:pPr>
      <w:r>
        <w:rPr>
          <w:rFonts w:ascii="Times New Roman" w:hAnsi="Times New Roman"/>
          <w:bCs/>
        </w:rPr>
        <w:t xml:space="preserve">6.3 Организация </w:t>
      </w:r>
      <w:r>
        <w:rPr>
          <w:rFonts w:ascii="Times New Roman" w:hAnsi="Times New Roman"/>
          <w:bCs/>
          <w:color w:val="auto"/>
        </w:rPr>
        <w:t>практики</w:t>
      </w:r>
    </w:p>
    <w:p w14:paraId="470EE8DE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6.4 Педагогические технологии</w:t>
      </w:r>
    </w:p>
    <w:p w14:paraId="220869A3" w14:textId="77777777" w:rsidR="00646D8C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Контроль и оценка результатов освоения ОПОП</w:t>
      </w:r>
    </w:p>
    <w:p w14:paraId="37C955A7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7.1. Контроль  и  оценка  освоения  основных  видов  профессиональной  деятельности,  профессиональных  и  общих  компетенций  </w:t>
      </w:r>
    </w:p>
    <w:p w14:paraId="41E7AD6D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7.2 Фонды оценочных средств </w:t>
      </w:r>
    </w:p>
    <w:p w14:paraId="6FF50C8E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7.3. Организация государственной (итоговой) аттестации выпускников</w:t>
      </w:r>
    </w:p>
    <w:p w14:paraId="26EF9B40" w14:textId="77777777" w:rsidR="00646D8C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Требования к  условиям реализации ОПОП</w:t>
      </w:r>
    </w:p>
    <w:p w14:paraId="51239CDF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 Ресурсное обеспечение ОПОП</w:t>
      </w:r>
    </w:p>
    <w:p w14:paraId="5E4600CF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8.1.1. Кадровое обеспечение</w:t>
      </w:r>
    </w:p>
    <w:p w14:paraId="3E99F152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8.1.2. Учебно-методическое  и  информационное  обеспечение образовательного процесса</w:t>
      </w:r>
    </w:p>
    <w:p w14:paraId="32CBB4C0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8.1.3 Материально-техническое обеспечение</w:t>
      </w:r>
    </w:p>
    <w:p w14:paraId="4BE1FB0C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8.1.4. Базы практики </w:t>
      </w:r>
    </w:p>
    <w:p w14:paraId="3768D845" w14:textId="77777777" w:rsidR="00646D8C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Характеристика социокультурной среды колледжа</w:t>
      </w:r>
    </w:p>
    <w:p w14:paraId="4C3DB1E5" w14:textId="77777777" w:rsidR="00646D8C" w:rsidRDefault="00646D8C" w:rsidP="00646D8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  <w:bCs/>
          <w:sz w:val="28"/>
          <w:szCs w:val="28"/>
        </w:rPr>
      </w:pPr>
    </w:p>
    <w:p w14:paraId="75DE8E6E" w14:textId="77777777" w:rsidR="00646D8C" w:rsidRDefault="00646D8C" w:rsidP="00646D8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760B15E8" w14:textId="77777777" w:rsidR="00646D8C" w:rsidRDefault="00646D8C" w:rsidP="00646D8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2254608A" w14:textId="77777777" w:rsidR="00646D8C" w:rsidRDefault="00646D8C" w:rsidP="00646D8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1A086055" w14:textId="77777777" w:rsidR="00646D8C" w:rsidRDefault="00646D8C" w:rsidP="00646D8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4E645A52" w14:textId="77777777" w:rsidR="00646D8C" w:rsidRDefault="00646D8C" w:rsidP="00646D8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7AE9D387" w14:textId="77777777" w:rsidR="00646D8C" w:rsidRDefault="00646D8C" w:rsidP="00646D8C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/>
        </w:rPr>
      </w:pPr>
    </w:p>
    <w:p w14:paraId="760441AB" w14:textId="1D60266A" w:rsidR="00646D8C" w:rsidRPr="00646D8C" w:rsidRDefault="00646D8C" w:rsidP="00646D8C">
      <w:pPr>
        <w:pStyle w:val="a3"/>
        <w:numPr>
          <w:ilvl w:val="0"/>
          <w:numId w:val="12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 w:rsidRPr="00646D8C">
        <w:rPr>
          <w:rFonts w:ascii="Times New Roman" w:hAnsi="Times New Roman"/>
          <w:b/>
        </w:rPr>
        <w:lastRenderedPageBreak/>
        <w:t>ОБЩИЕ ПОЛОЖЕНИЯ</w:t>
      </w:r>
    </w:p>
    <w:p w14:paraId="1C584449" w14:textId="40231BE5" w:rsidR="00646D8C" w:rsidRPr="00DE36A4" w:rsidRDefault="00646D8C" w:rsidP="00646D8C">
      <w:pPr>
        <w:tabs>
          <w:tab w:val="left" w:pos="6777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Pr="00DE36A4">
        <w:rPr>
          <w:rFonts w:ascii="Times New Roman" w:hAnsi="Times New Roman"/>
          <w:b/>
        </w:rPr>
        <w:t>.1 Общая харак</w:t>
      </w:r>
      <w:r>
        <w:rPr>
          <w:rFonts w:ascii="Times New Roman" w:hAnsi="Times New Roman"/>
          <w:b/>
        </w:rPr>
        <w:t>те</w:t>
      </w:r>
      <w:r w:rsidRPr="00DE36A4">
        <w:rPr>
          <w:rFonts w:ascii="Times New Roman" w:hAnsi="Times New Roman"/>
          <w:b/>
        </w:rPr>
        <w:t>ристика</w:t>
      </w:r>
    </w:p>
    <w:p w14:paraId="014062F0" w14:textId="77777777" w:rsidR="00646D8C" w:rsidRPr="00B546AC" w:rsidRDefault="00646D8C" w:rsidP="00646D8C">
      <w:pPr>
        <w:rPr>
          <w:rFonts w:ascii="Times New Roman" w:hAnsi="Times New Roman"/>
          <w:i/>
          <w:sz w:val="32"/>
          <w:szCs w:val="32"/>
        </w:rPr>
      </w:pPr>
      <w:r w:rsidRPr="00BB3AAE">
        <w:rPr>
          <w:rFonts w:ascii="Times New Roman" w:hAnsi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Pr="00160F30">
        <w:rPr>
          <w:rFonts w:ascii="Times New Roman" w:hAnsi="Times New Roman"/>
          <w:b/>
        </w:rPr>
        <w:t xml:space="preserve">49.02.01 Физическая культура   </w:t>
      </w:r>
      <w:r w:rsidRPr="00BB3AAE">
        <w:rPr>
          <w:rFonts w:ascii="Times New Roman" w:hAnsi="Times New Roman"/>
        </w:rPr>
        <w:t xml:space="preserve">, реализуемая </w:t>
      </w:r>
      <w:r>
        <w:rPr>
          <w:rFonts w:ascii="Times New Roman" w:hAnsi="Times New Roman"/>
        </w:rPr>
        <w:t xml:space="preserve">БУ </w:t>
      </w:r>
      <w:r w:rsidRPr="00BB3AAE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Няганский технологический колледж</w:t>
      </w:r>
      <w:r w:rsidRPr="00BB3AAE">
        <w:rPr>
          <w:rFonts w:ascii="Times New Roman" w:hAnsi="Times New Roman"/>
        </w:rPr>
        <w:t>», представляет собой систему документов, разработанную и у</w:t>
      </w:r>
      <w:r>
        <w:rPr>
          <w:rFonts w:ascii="Times New Roman" w:hAnsi="Times New Roman"/>
        </w:rPr>
        <w:t>т</w:t>
      </w:r>
      <w:r w:rsidRPr="00BB3AAE">
        <w:rPr>
          <w:rFonts w:ascii="Times New Roman" w:hAnsi="Times New Roman"/>
        </w:rPr>
        <w:t>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/>
        </w:rPr>
        <w:t>нального образования (ФГОС СПО)</w:t>
      </w:r>
      <w:r w:rsidRPr="00BB3AAE">
        <w:rPr>
          <w:rFonts w:ascii="Times New Roman" w:hAnsi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/>
        </w:rPr>
        <w:t>.</w:t>
      </w:r>
    </w:p>
    <w:p w14:paraId="1E20506E" w14:textId="77777777" w:rsidR="00646D8C" w:rsidRPr="00B83658" w:rsidRDefault="00646D8C" w:rsidP="00646D8C">
      <w:pPr>
        <w:tabs>
          <w:tab w:val="left" w:pos="6777"/>
        </w:tabs>
        <w:jc w:val="both"/>
        <w:rPr>
          <w:rFonts w:ascii="Times New Roman" w:hAnsi="Times New Roman"/>
          <w:b/>
        </w:rPr>
      </w:pPr>
      <w:r w:rsidRPr="00BB3AAE">
        <w:rPr>
          <w:rFonts w:ascii="Times New Roman" w:hAnsi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Pr="00160F30">
        <w:rPr>
          <w:rFonts w:ascii="Times New Roman" w:hAnsi="Times New Roman"/>
          <w:b/>
        </w:rPr>
        <w:t xml:space="preserve">49.02.01 Физическая культура   </w:t>
      </w:r>
      <w:r w:rsidRPr="00BB3AAE">
        <w:rPr>
          <w:rFonts w:ascii="Times New Roman" w:hAnsi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>
        <w:rPr>
          <w:rFonts w:ascii="Times New Roman" w:hAnsi="Times New Roman"/>
        </w:rPr>
        <w:t>специалистов</w:t>
      </w:r>
      <w:r w:rsidRPr="00BB3AAE">
        <w:rPr>
          <w:rFonts w:ascii="Times New Roman" w:hAnsi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58BA4B20" w14:textId="77777777" w:rsidR="00646D8C" w:rsidRDefault="00646D8C" w:rsidP="00646D8C">
      <w:pPr>
        <w:tabs>
          <w:tab w:val="left" w:pos="6777"/>
        </w:tabs>
        <w:jc w:val="both"/>
        <w:rPr>
          <w:rFonts w:ascii="Times New Roman" w:hAnsi="Times New Roman"/>
        </w:rPr>
      </w:pPr>
      <w:r w:rsidRPr="00BB3AAE">
        <w:rPr>
          <w:rFonts w:ascii="Times New Roman" w:hAnsi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7DE0F4AF" w14:textId="77777777" w:rsidR="00646D8C" w:rsidRDefault="00646D8C" w:rsidP="00646D8C">
      <w:pPr>
        <w:tabs>
          <w:tab w:val="left" w:pos="6777"/>
        </w:tabs>
        <w:jc w:val="both"/>
        <w:rPr>
          <w:rFonts w:ascii="Times New Roman" w:hAnsi="Times New Roman"/>
        </w:rPr>
      </w:pPr>
      <w:r w:rsidRPr="00BB3AAE">
        <w:rPr>
          <w:rFonts w:ascii="Times New Roman" w:hAnsi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3A17CEDE" w14:textId="77777777" w:rsidR="00646D8C" w:rsidRPr="006475EA" w:rsidRDefault="00646D8C" w:rsidP="00646D8C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3E67E6B3" w14:textId="77777777" w:rsidR="00646D8C" w:rsidRPr="006475EA" w:rsidRDefault="00646D8C" w:rsidP="00646D8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330A48E1" w14:textId="77777777" w:rsidR="00646D8C" w:rsidRPr="006475EA" w:rsidRDefault="00646D8C" w:rsidP="00646D8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2C9AB023" w14:textId="77777777" w:rsidR="00646D8C" w:rsidRPr="006475EA" w:rsidRDefault="00646D8C" w:rsidP="00646D8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456404BC" w14:textId="77777777" w:rsidR="00646D8C" w:rsidRDefault="00646D8C" w:rsidP="00646D8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291667DB" w14:textId="77777777" w:rsidR="00646D8C" w:rsidRPr="006475EA" w:rsidRDefault="00646D8C" w:rsidP="00646D8C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5B9B01F1" w14:textId="63BEFCDB" w:rsidR="00646D8C" w:rsidRPr="00BB3AAE" w:rsidRDefault="00646D8C" w:rsidP="00646D8C">
      <w:pPr>
        <w:tabs>
          <w:tab w:val="left" w:pos="677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 xml:space="preserve">.2 </w:t>
      </w:r>
      <w:r w:rsidRPr="00BB3AAE">
        <w:rPr>
          <w:rFonts w:ascii="Times New Roman" w:hAnsi="Times New Roman"/>
          <w:b/>
        </w:rPr>
        <w:t>Нормативная документация</w:t>
      </w:r>
      <w:r w:rsidRPr="00CD0441">
        <w:rPr>
          <w:rFonts w:ascii="Times New Roman" w:hAnsi="Times New Roman"/>
          <w:b/>
        </w:rPr>
        <w:t xml:space="preserve"> </w:t>
      </w:r>
      <w:r w:rsidRPr="00CD0441">
        <w:rPr>
          <w:rFonts w:ascii="Times New Roman" w:hAnsi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/>
        </w:rPr>
        <w:tab/>
      </w:r>
    </w:p>
    <w:p w14:paraId="64A65C08" w14:textId="77777777" w:rsidR="00646D8C" w:rsidRDefault="00646D8C" w:rsidP="00646D8C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5D2584CF" w14:textId="77777777" w:rsidR="00646D8C" w:rsidRPr="00D2732E" w:rsidRDefault="00646D8C" w:rsidP="00646D8C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2732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C646DF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№ </w:t>
      </w:r>
      <w:r>
        <w:rPr>
          <w:rFonts w:ascii="Times New Roman" w:hAnsi="Times New Roman"/>
          <w:sz w:val="24"/>
          <w:szCs w:val="24"/>
          <w:lang w:val="ru-RU"/>
        </w:rPr>
        <w:t>968</w:t>
      </w:r>
      <w:r w:rsidRPr="00C646DF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11</w:t>
      </w:r>
      <w:r w:rsidRPr="00C646D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ноября</w:t>
      </w:r>
      <w:r w:rsidRPr="00C646DF">
        <w:rPr>
          <w:rFonts w:ascii="Times New Roman" w:hAnsi="Times New Roman"/>
          <w:sz w:val="24"/>
          <w:szCs w:val="24"/>
          <w:lang w:val="ru-RU"/>
        </w:rPr>
        <w:t xml:space="preserve"> 2022 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160F30">
        <w:rPr>
          <w:rFonts w:ascii="Times New Roman" w:hAnsi="Times New Roman"/>
          <w:sz w:val="24"/>
          <w:szCs w:val="24"/>
          <w:lang w:val="ru-RU"/>
        </w:rPr>
        <w:t xml:space="preserve">49.02.01 Физическая культура   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0364D43E" w14:textId="77777777" w:rsidR="00646D8C" w:rsidRPr="00EB504E" w:rsidRDefault="00646D8C" w:rsidP="00646D8C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D17105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r w:rsidRPr="00EB504E">
        <w:rPr>
          <w:rFonts w:ascii="Times New Roman" w:hAnsi="Times New Roman"/>
          <w:sz w:val="24"/>
          <w:szCs w:val="24"/>
          <w:lang w:val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4E2EF63C" w14:textId="77777777" w:rsidR="00646D8C" w:rsidRPr="00EB504E" w:rsidRDefault="00646D8C" w:rsidP="00646D8C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7AA93FF9" w14:textId="77777777" w:rsidR="00646D8C" w:rsidRPr="00EB504E" w:rsidRDefault="00646D8C" w:rsidP="00646D8C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</w:t>
      </w:r>
      <w:r w:rsidRPr="00EB504E">
        <w:rPr>
          <w:rFonts w:ascii="Times New Roman" w:hAnsi="Times New Roman"/>
          <w:sz w:val="24"/>
          <w:szCs w:val="24"/>
          <w:lang w:val="ru-RU"/>
        </w:rPr>
        <w:lastRenderedPageBreak/>
        <w:t xml:space="preserve">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4A082E0A" w14:textId="77777777" w:rsidR="00646D8C" w:rsidRPr="00EB504E" w:rsidRDefault="00646D8C" w:rsidP="00646D8C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36DB15C4" w14:textId="77777777" w:rsidR="00646D8C" w:rsidRPr="00EB504E" w:rsidRDefault="00646D8C" w:rsidP="00646D8C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0DDEDBC5" w14:textId="77777777" w:rsidR="00646D8C" w:rsidRPr="00EB504E" w:rsidRDefault="00646D8C" w:rsidP="00646D8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39A1C6B2" w14:textId="77777777" w:rsidR="00646D8C" w:rsidRPr="00EB504E" w:rsidRDefault="00646D8C" w:rsidP="00646D8C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0E506200" w14:textId="77777777" w:rsidR="00646D8C" w:rsidRPr="00EB504E" w:rsidRDefault="00646D8C" w:rsidP="00646D8C">
      <w:pPr>
        <w:numPr>
          <w:ilvl w:val="0"/>
          <w:numId w:val="2"/>
        </w:numPr>
        <w:ind w:left="0" w:firstLine="0"/>
        <w:contextualSpacing/>
        <w:rPr>
          <w:rFonts w:ascii="Times New Roman" w:hAnsi="Times New Roman"/>
          <w:lang w:bidi="en-US"/>
        </w:rPr>
      </w:pPr>
      <w:r w:rsidRPr="00EB504E">
        <w:rPr>
          <w:rFonts w:ascii="Times New Roman" w:hAnsi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3CCC4A7B" w14:textId="77777777" w:rsidR="00646D8C" w:rsidRPr="00EB504E" w:rsidRDefault="00646D8C" w:rsidP="00646D8C">
      <w:pPr>
        <w:numPr>
          <w:ilvl w:val="0"/>
          <w:numId w:val="2"/>
        </w:numPr>
        <w:ind w:left="0" w:firstLine="0"/>
        <w:contextualSpacing/>
        <w:rPr>
          <w:rFonts w:ascii="Times New Roman" w:hAnsi="Times New Roman"/>
          <w:lang w:bidi="en-US"/>
        </w:rPr>
      </w:pPr>
      <w:r w:rsidRPr="00EB504E">
        <w:rPr>
          <w:rFonts w:ascii="Times New Roman" w:hAnsi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0452182B" w14:textId="77777777" w:rsidR="00646D8C" w:rsidRPr="00EB504E" w:rsidRDefault="00646D8C" w:rsidP="00646D8C">
      <w:pPr>
        <w:numPr>
          <w:ilvl w:val="0"/>
          <w:numId w:val="2"/>
        </w:numPr>
        <w:ind w:left="0" w:firstLine="0"/>
        <w:contextualSpacing/>
        <w:rPr>
          <w:rFonts w:ascii="Times New Roman" w:hAnsi="Times New Roman"/>
          <w:lang w:bidi="en-US"/>
        </w:rPr>
      </w:pPr>
      <w:r w:rsidRPr="00EB504E">
        <w:rPr>
          <w:rFonts w:ascii="Times New Roman" w:hAnsi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5C75E809" w14:textId="77777777" w:rsidR="00646D8C" w:rsidRPr="00EB504E" w:rsidRDefault="00646D8C" w:rsidP="00646D8C">
      <w:pPr>
        <w:numPr>
          <w:ilvl w:val="0"/>
          <w:numId w:val="2"/>
        </w:numPr>
        <w:ind w:left="0" w:firstLine="0"/>
        <w:contextualSpacing/>
        <w:rPr>
          <w:rFonts w:ascii="Times New Roman" w:hAnsi="Times New Roman"/>
          <w:lang w:bidi="en-US"/>
        </w:rPr>
      </w:pPr>
      <w:r w:rsidRPr="00EB504E">
        <w:rPr>
          <w:rFonts w:ascii="Times New Roman" w:hAnsi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325386E0" w14:textId="1B98A1BD" w:rsidR="00646D8C" w:rsidRPr="00EB504E" w:rsidRDefault="00646D8C" w:rsidP="00646D8C">
      <w:pPr>
        <w:pStyle w:val="a3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EB504E"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1"/>
        <w:gridCol w:w="1634"/>
      </w:tblGrid>
      <w:tr w:rsidR="00646D8C" w:rsidRPr="00EB504E" w14:paraId="57DDB2FB" w14:textId="77777777" w:rsidTr="00691F8A">
        <w:tc>
          <w:tcPr>
            <w:tcW w:w="7905" w:type="dxa"/>
          </w:tcPr>
          <w:p w14:paraId="4969FE8A" w14:textId="77777777" w:rsidR="00646D8C" w:rsidRPr="00EB504E" w:rsidRDefault="00646D8C" w:rsidP="00691F8A">
            <w:pPr>
              <w:pStyle w:val="a3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0256D2B2" w14:textId="77777777" w:rsidR="00646D8C" w:rsidRPr="00EB504E" w:rsidRDefault="00646D8C" w:rsidP="00691F8A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113,6</w:t>
            </w:r>
          </w:p>
        </w:tc>
      </w:tr>
      <w:tr w:rsidR="00646D8C" w:rsidRPr="00EB504E" w14:paraId="2EB91EAE" w14:textId="77777777" w:rsidTr="00691F8A">
        <w:tc>
          <w:tcPr>
            <w:tcW w:w="7905" w:type="dxa"/>
          </w:tcPr>
          <w:p w14:paraId="6F28297D" w14:textId="77777777" w:rsidR="00646D8C" w:rsidRPr="00EB504E" w:rsidRDefault="00646D8C" w:rsidP="00691F8A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72CC9D3D" w14:textId="77777777" w:rsidR="00646D8C" w:rsidRPr="00EB504E" w:rsidRDefault="00646D8C" w:rsidP="00691F8A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</w:p>
        </w:tc>
      </w:tr>
      <w:tr w:rsidR="00646D8C" w:rsidRPr="00EB504E" w14:paraId="12BBC891" w14:textId="77777777" w:rsidTr="00691F8A">
        <w:tc>
          <w:tcPr>
            <w:tcW w:w="7905" w:type="dxa"/>
          </w:tcPr>
          <w:p w14:paraId="0EDAB3E2" w14:textId="77777777" w:rsidR="00646D8C" w:rsidRPr="00EB504E" w:rsidRDefault="00646D8C" w:rsidP="00691F8A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7733A131" w14:textId="77777777" w:rsidR="00646D8C" w:rsidRPr="00EB504E" w:rsidRDefault="00646D8C" w:rsidP="00691F8A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6D8C" w:rsidRPr="00EB504E" w14:paraId="58DE94DA" w14:textId="77777777" w:rsidTr="00691F8A">
        <w:tc>
          <w:tcPr>
            <w:tcW w:w="7905" w:type="dxa"/>
          </w:tcPr>
          <w:p w14:paraId="490A2E94" w14:textId="77777777" w:rsidR="00646D8C" w:rsidRPr="00EB504E" w:rsidRDefault="00646D8C" w:rsidP="00691F8A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26A9BDAE" w14:textId="77777777" w:rsidR="00646D8C" w:rsidRPr="00EB504E" w:rsidRDefault="00646D8C" w:rsidP="00691F8A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3,4</w:t>
            </w:r>
          </w:p>
        </w:tc>
      </w:tr>
      <w:tr w:rsidR="00646D8C" w:rsidRPr="00EB504E" w14:paraId="0BB24EB0" w14:textId="77777777" w:rsidTr="00691F8A">
        <w:tc>
          <w:tcPr>
            <w:tcW w:w="7905" w:type="dxa"/>
          </w:tcPr>
          <w:p w14:paraId="6E014476" w14:textId="77777777" w:rsidR="00646D8C" w:rsidRPr="00EB504E" w:rsidRDefault="00646D8C" w:rsidP="00691F8A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41AC57D5" w14:textId="77777777" w:rsidR="00646D8C" w:rsidRPr="00EB504E" w:rsidRDefault="00646D8C" w:rsidP="00691F8A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6D8C" w:rsidRPr="00EB504E" w14:paraId="563B8D3F" w14:textId="77777777" w:rsidTr="00691F8A">
        <w:tc>
          <w:tcPr>
            <w:tcW w:w="7905" w:type="dxa"/>
          </w:tcPr>
          <w:p w14:paraId="52817447" w14:textId="77777777" w:rsidR="00646D8C" w:rsidRPr="00EB504E" w:rsidRDefault="00646D8C" w:rsidP="00691F8A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4B56A66D" w14:textId="77777777" w:rsidR="00646D8C" w:rsidRPr="00EB504E" w:rsidRDefault="00646D8C" w:rsidP="00691F8A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6D8C" w:rsidRPr="00EB504E" w14:paraId="5A8C4992" w14:textId="77777777" w:rsidTr="00691F8A">
        <w:tc>
          <w:tcPr>
            <w:tcW w:w="7905" w:type="dxa"/>
          </w:tcPr>
          <w:p w14:paraId="45A68812" w14:textId="77777777" w:rsidR="00646D8C" w:rsidRPr="00EB504E" w:rsidRDefault="00646D8C" w:rsidP="00691F8A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20BF00BE" w14:textId="77777777" w:rsidR="00646D8C" w:rsidRPr="00EB504E" w:rsidRDefault="00646D8C" w:rsidP="00691F8A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99</w:t>
            </w:r>
          </w:p>
        </w:tc>
      </w:tr>
    </w:tbl>
    <w:p w14:paraId="52EF49FE" w14:textId="7CD236D2" w:rsidR="00646D8C" w:rsidRPr="00EB504E" w:rsidRDefault="00646D8C" w:rsidP="00646D8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1.4 </w:t>
      </w:r>
      <w:r w:rsidRPr="00EB504E">
        <w:rPr>
          <w:rFonts w:ascii="Times New Roman" w:hAnsi="Times New Roman"/>
          <w:b/>
          <w:bCs/>
        </w:rPr>
        <w:t>Обозначения и сокращения</w:t>
      </w:r>
    </w:p>
    <w:p w14:paraId="40F67AF4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4AD7A8C6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4E728E5E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СПО – среднее  профессиональное образование</w:t>
      </w:r>
    </w:p>
    <w:p w14:paraId="1BCC8F35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119E9CAE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14:paraId="0CED6A13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ПЦК – предметно-цикловая комиссия</w:t>
      </w:r>
    </w:p>
    <w:p w14:paraId="0B0B0A7C" w14:textId="77777777" w:rsidR="00646D8C" w:rsidRPr="00EB504E" w:rsidRDefault="00646D8C" w:rsidP="00646D8C">
      <w:pPr>
        <w:rPr>
          <w:rFonts w:ascii="Times New Roman" w:hAnsi="Times New Roman"/>
          <w:color w:val="auto"/>
        </w:rPr>
      </w:pPr>
      <w:r w:rsidRPr="00EB504E">
        <w:rPr>
          <w:rFonts w:ascii="Times New Roman" w:hAnsi="Times New Roman"/>
          <w:bCs/>
        </w:rPr>
        <w:t xml:space="preserve">Колледж - </w:t>
      </w:r>
      <w:r w:rsidRPr="00EB504E">
        <w:rPr>
          <w:rFonts w:ascii="Times New Roman" w:hAnsi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419DF7A3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ОК – общая компетенция</w:t>
      </w:r>
    </w:p>
    <w:p w14:paraId="6431F1B8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ПК – профессиональная компетенция</w:t>
      </w:r>
    </w:p>
    <w:p w14:paraId="6B1300F3" w14:textId="77777777" w:rsidR="00646D8C" w:rsidRPr="00EB504E" w:rsidRDefault="00646D8C" w:rsidP="00646D8C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ПМ – профессиональный модуль</w:t>
      </w:r>
    </w:p>
    <w:p w14:paraId="531853B3" w14:textId="77777777" w:rsidR="00646D8C" w:rsidRDefault="00646D8C" w:rsidP="00646D8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674FE9BE" w14:textId="77777777" w:rsidR="00646D8C" w:rsidRDefault="00646D8C" w:rsidP="00646D8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7FC7178E" w14:textId="77777777" w:rsidR="00646D8C" w:rsidRDefault="00646D8C" w:rsidP="00646D8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ПП – производственная практика</w:t>
      </w:r>
    </w:p>
    <w:p w14:paraId="13DF9441" w14:textId="77777777" w:rsidR="00646D8C" w:rsidRDefault="00646D8C" w:rsidP="00646D8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14:paraId="03474A39" w14:textId="77777777" w:rsidR="00646D8C" w:rsidRDefault="00646D8C" w:rsidP="00646D8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60F7208E" w14:textId="77777777" w:rsidR="00646D8C" w:rsidRPr="00DE36A4" w:rsidRDefault="00646D8C" w:rsidP="00646D8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03A8DC1B" w14:textId="0FEDBDF0" w:rsidR="00646D8C" w:rsidRDefault="00646D8C" w:rsidP="00646D8C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A0024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0010AD3D" w14:textId="4108727D" w:rsidR="00646D8C" w:rsidRDefault="00646D8C" w:rsidP="00646D8C">
      <w:pPr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Pr="00160F30">
        <w:rPr>
          <w:rFonts w:ascii="Times New Roman" w:hAnsi="Times New Roman"/>
          <w:shd w:val="clear" w:color="auto" w:fill="FFFFFF"/>
        </w:rPr>
        <w:t xml:space="preserve">01 Образование и наука, 03 Социальное обслуживание, 05 Физическая культура и спорт  </w:t>
      </w:r>
    </w:p>
    <w:p w14:paraId="1AD29DD5" w14:textId="7C571000" w:rsidR="00646D8C" w:rsidRDefault="00646D8C" w:rsidP="00646D8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 Виды профессиональной деятельности выпускника</w:t>
      </w:r>
    </w:p>
    <w:p w14:paraId="1CFDAF5A" w14:textId="77777777" w:rsidR="00646D8C" w:rsidRDefault="00646D8C" w:rsidP="00646D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Выпускник  </w:t>
      </w:r>
      <w:r w:rsidRPr="00E02DA1">
        <w:rPr>
          <w:rFonts w:ascii="Times New Roman" w:hAnsi="Times New Roman"/>
          <w:b/>
        </w:rPr>
        <w:t>готовится к следующим видам деятельности:</w:t>
      </w:r>
    </w:p>
    <w:p w14:paraId="4B3CCEEF" w14:textId="77777777" w:rsidR="00646D8C" w:rsidRDefault="00646D8C" w:rsidP="00646D8C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bookmarkStart w:id="0" w:name="_Hlk163210915"/>
      <w:r w:rsidRPr="00160F30">
        <w:rPr>
          <w:rFonts w:ascii="Times New Roman" w:hAnsi="Times New Roman"/>
          <w:bCs/>
          <w:sz w:val="24"/>
          <w:szCs w:val="24"/>
          <w:lang w:val="ru-RU"/>
        </w:rPr>
        <w:t>Организация и проведение физкультурно-спортивной работы</w:t>
      </w:r>
      <w:bookmarkEnd w:id="0"/>
      <w:r w:rsidRPr="00C646DF"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76DB8C59" w14:textId="77777777" w:rsidR="00646D8C" w:rsidRPr="00160F30" w:rsidRDefault="00646D8C" w:rsidP="00646D8C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 w:rsidRPr="00160F30">
        <w:rPr>
          <w:rFonts w:ascii="Times New Roman" w:hAnsi="Times New Roman"/>
          <w:bCs/>
          <w:lang w:val="ru-RU"/>
        </w:rPr>
        <w:t>Методическое обеспечение организации физкультурной и спортивной деятельности</w:t>
      </w:r>
      <w:r>
        <w:rPr>
          <w:rFonts w:ascii="Times New Roman" w:hAnsi="Times New Roman"/>
          <w:bCs/>
          <w:lang w:val="ru-RU"/>
        </w:rPr>
        <w:t>;</w:t>
      </w:r>
    </w:p>
    <w:p w14:paraId="5FA43741" w14:textId="77777777" w:rsidR="00646D8C" w:rsidRDefault="00646D8C" w:rsidP="00646D8C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 w:rsidRPr="00160F30">
        <w:rPr>
          <w:rFonts w:ascii="Times New Roman" w:hAnsi="Times New Roman"/>
          <w:bCs/>
          <w:sz w:val="24"/>
          <w:szCs w:val="24"/>
          <w:lang w:val="ru-RU"/>
        </w:rPr>
        <w:t>Преподавание по дополнительным общеразвивающим программам в области физической культуры и спорта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39E89B72" w14:textId="77777777" w:rsidR="00646D8C" w:rsidRPr="00160F30" w:rsidRDefault="00646D8C" w:rsidP="00646D8C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 w:rsidRPr="00160F30">
        <w:rPr>
          <w:rFonts w:ascii="Times New Roman" w:hAnsi="Times New Roman"/>
          <w:bCs/>
          <w:sz w:val="24"/>
          <w:szCs w:val="24"/>
          <w:lang w:val="ru-RU"/>
        </w:rPr>
        <w:t>Преподавание физической культуры по основным общеобразовательным программам</w:t>
      </w:r>
    </w:p>
    <w:p w14:paraId="2BA02E4C" w14:textId="3AB236D5" w:rsidR="00646D8C" w:rsidRPr="00D12D49" w:rsidRDefault="00646D8C" w:rsidP="00646D8C">
      <w:pPr>
        <w:pStyle w:val="a3"/>
        <w:numPr>
          <w:ilvl w:val="0"/>
          <w:numId w:val="13"/>
        </w:numPr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  <w:lang w:val="ru-RU"/>
        </w:rPr>
        <w:t xml:space="preserve"> </w:t>
      </w:r>
      <w:r>
        <w:rPr>
          <w:rFonts w:ascii="Times New Roman" w:hAnsi="Times New Roman"/>
          <w:b/>
          <w:bCs/>
          <w:lang w:val="ru-RU"/>
        </w:rPr>
        <w:t>Требования к результатам освоения ОПОП</w:t>
      </w:r>
    </w:p>
    <w:p w14:paraId="3B1CD0D5" w14:textId="425634B2" w:rsidR="00646D8C" w:rsidRDefault="00646D8C" w:rsidP="00646D8C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5B845032" w14:textId="77777777" w:rsidR="00646D8C" w:rsidRDefault="00646D8C" w:rsidP="00646D8C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7E057FAD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3400172B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0285A843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5C94CB6F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04. Эффективно взаимодействовать и работать в коллективе и команде;</w:t>
      </w:r>
    </w:p>
    <w:p w14:paraId="534D4AE6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73F47C6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31B15830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7B90FA6F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3E45BBB" w14:textId="77777777" w:rsidR="00646D8C" w:rsidRPr="00160F30" w:rsidRDefault="00646D8C" w:rsidP="00646D8C">
      <w:pPr>
        <w:jc w:val="both"/>
        <w:rPr>
          <w:rFonts w:ascii="Times New Roman" w:hAnsi="Times New Roman"/>
          <w:color w:val="auto"/>
        </w:rPr>
      </w:pPr>
      <w:r w:rsidRPr="00160F30">
        <w:rPr>
          <w:rFonts w:ascii="Times New Roman" w:hAnsi="Times New Roman"/>
          <w:color w:val="auto"/>
        </w:rPr>
        <w:t>ОК 09. Пользоваться профессиональной документацией на государственном и иностранном языках.</w:t>
      </w:r>
    </w:p>
    <w:p w14:paraId="6A9FBB85" w14:textId="5A1423D2" w:rsidR="00646D8C" w:rsidRPr="008F5F91" w:rsidRDefault="00646D8C" w:rsidP="00646D8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</w:t>
      </w:r>
      <w:r w:rsidRPr="008F5F91">
        <w:rPr>
          <w:rFonts w:ascii="Times New Roman" w:hAnsi="Times New Roman"/>
          <w:b/>
        </w:rPr>
        <w:t>2 Профессиональные компетенции</w:t>
      </w:r>
    </w:p>
    <w:p w14:paraId="0CE9CC10" w14:textId="77777777" w:rsidR="00646D8C" w:rsidRPr="00DC4648" w:rsidRDefault="00646D8C" w:rsidP="00646D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1. </w:t>
      </w:r>
      <w:r w:rsidRPr="00160F30">
        <w:rPr>
          <w:rFonts w:ascii="Times New Roman" w:hAnsi="Times New Roman"/>
          <w:b/>
          <w:bCs/>
        </w:rPr>
        <w:t>Организация и проведение физкультурно-спортивной работы</w:t>
      </w:r>
      <w:r w:rsidRPr="00DC4648">
        <w:rPr>
          <w:rFonts w:ascii="Times New Roman" w:hAnsi="Times New Roman"/>
          <w:b/>
        </w:rPr>
        <w:t>:</w:t>
      </w:r>
    </w:p>
    <w:p w14:paraId="00464720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1.1. Планировать и анализировать физкультурно-спортивную работу.</w:t>
      </w:r>
    </w:p>
    <w:p w14:paraId="23234AC7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1.2. Организовывать и проводить мероприятия в сфере молодежной политики, включая досуг и отдых детей, подростков и молодежи, в том числе в специализированных (профильных) лагерях.</w:t>
      </w:r>
    </w:p>
    <w:p w14:paraId="1BF877F5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1.3. Организовывать и проводить физкультурно-оздоровительные и спортивно-массовые мероприятия.</w:t>
      </w:r>
    </w:p>
    <w:p w14:paraId="261EB4B1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1.4. Организовывать деятельность волонтеров в области физической культуры и спорта.</w:t>
      </w:r>
    </w:p>
    <w:p w14:paraId="0306B71B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lastRenderedPageBreak/>
        <w:t>ПК 1.5. Организовывать спортивно-массовые соревнования и мероприятия по тестированию населения по нормам Всероссийского физкультурно-спортивного комплекса.</w:t>
      </w:r>
    </w:p>
    <w:p w14:paraId="33AB4141" w14:textId="77777777" w:rsidR="00646D8C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1.6. Проводить работу по предотвращению применения допинга.</w:t>
      </w:r>
    </w:p>
    <w:p w14:paraId="4BF3282A" w14:textId="77777777" w:rsidR="00646D8C" w:rsidRDefault="00646D8C" w:rsidP="00646D8C">
      <w:pPr>
        <w:rPr>
          <w:rFonts w:ascii="Times New Roman" w:hAnsi="Times New Roman"/>
          <w:b/>
        </w:rPr>
      </w:pPr>
      <w:r w:rsidRPr="0066753C">
        <w:rPr>
          <w:rFonts w:ascii="Times New Roman" w:hAnsi="Times New Roman"/>
          <w:b/>
        </w:rPr>
        <w:t xml:space="preserve">2. </w:t>
      </w:r>
      <w:r w:rsidRPr="00160F30">
        <w:rPr>
          <w:rFonts w:ascii="Times New Roman" w:hAnsi="Times New Roman"/>
          <w:b/>
        </w:rPr>
        <w:t>Методическое обеспечение организации физкультурной и спортивной деятельности</w:t>
      </w:r>
      <w:r w:rsidRPr="00DC4648">
        <w:rPr>
          <w:rFonts w:ascii="Times New Roman" w:hAnsi="Times New Roman"/>
          <w:b/>
        </w:rPr>
        <w:t>:</w:t>
      </w:r>
    </w:p>
    <w:p w14:paraId="4A58C406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2.1. Разрабатывать методическое обеспечение для организации и проведения занятий по физической культуре и спорту, физкультурно-спортивной работы.</w:t>
      </w:r>
    </w:p>
    <w:p w14:paraId="4A65022E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2.2.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спорта.</w:t>
      </w:r>
    </w:p>
    <w:p w14:paraId="20117D0C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2.3. Оформлять результаты методической и исследовательской деятельности в виде выступлений, докладов, отчетов.</w:t>
      </w:r>
    </w:p>
    <w:p w14:paraId="59F70322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2.4. Осуществлять исследовательскую и проектную деятельность в области физической культуры и спорта.</w:t>
      </w:r>
    </w:p>
    <w:p w14:paraId="74401E05" w14:textId="77777777" w:rsidR="00646D8C" w:rsidRPr="00160F30" w:rsidRDefault="00646D8C" w:rsidP="00646D8C">
      <w:pPr>
        <w:rPr>
          <w:rFonts w:ascii="Times New Roman" w:hAnsi="Times New Roman"/>
          <w:b/>
        </w:rPr>
      </w:pPr>
      <w:r w:rsidRPr="00160F30">
        <w:rPr>
          <w:rFonts w:ascii="Times New Roman" w:hAnsi="Times New Roman"/>
          <w:b/>
        </w:rPr>
        <w:t>3. Преподавание по дополнительным общеразвивающим программам в области физической культуры и спорта:</w:t>
      </w:r>
    </w:p>
    <w:p w14:paraId="5ACC8A85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3.1. Определять цели и задачи, планировать учебные занятия по дополнительным общеразвивающим программам в области физической культуры и спорта.</w:t>
      </w:r>
    </w:p>
    <w:p w14:paraId="73EAEEF3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3.2. Проводить учебные занятия по дополнительным общеразвивающим программам в области физической культуры и спорта.</w:t>
      </w:r>
    </w:p>
    <w:p w14:paraId="16DDC9EE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3.3. Осуществлять контроль и учёт, оценивать и анализировать процесс и результаты деятельности обучающихся на учебных занятиях.</w:t>
      </w:r>
    </w:p>
    <w:p w14:paraId="5598676E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3.4. Вести первичную учётно-отчётную документацию, обеспечивающую учебные занятия.</w:t>
      </w:r>
    </w:p>
    <w:p w14:paraId="52C4DB19" w14:textId="77777777" w:rsidR="00646D8C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>ПК 3.5. Осуществлять набор и комплектование групп на обучение по дополнительным общеразвивающим программам.</w:t>
      </w:r>
    </w:p>
    <w:p w14:paraId="65163CC0" w14:textId="77777777" w:rsidR="00646D8C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/>
        </w:rPr>
        <w:t>4.</w:t>
      </w:r>
      <w:r>
        <w:rPr>
          <w:rFonts w:ascii="Times New Roman" w:hAnsi="Times New Roman"/>
          <w:bCs/>
        </w:rPr>
        <w:t xml:space="preserve"> </w:t>
      </w:r>
      <w:r w:rsidRPr="00160F30">
        <w:rPr>
          <w:rFonts w:ascii="Times New Roman" w:hAnsi="Times New Roman"/>
          <w:b/>
        </w:rPr>
        <w:t>Преподавание физической культуры по основным общеобразовательным программам:</w:t>
      </w:r>
    </w:p>
    <w:p w14:paraId="21257675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4</w:t>
      </w:r>
      <w:r w:rsidRPr="00160F30">
        <w:rPr>
          <w:rFonts w:ascii="Times New Roman" w:hAnsi="Times New Roman"/>
          <w:bCs/>
        </w:rPr>
        <w:t>.1. Определять цели и задачи, планировать учебные занятия по физической культуре.</w:t>
      </w:r>
    </w:p>
    <w:p w14:paraId="353E1EC7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4</w:t>
      </w:r>
      <w:r w:rsidRPr="00160F30">
        <w:rPr>
          <w:rFonts w:ascii="Times New Roman" w:hAnsi="Times New Roman"/>
          <w:bCs/>
        </w:rPr>
        <w:t>.2. Проводить учебные занятия по физической культуре.</w:t>
      </w:r>
    </w:p>
    <w:p w14:paraId="2B2F7B95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4</w:t>
      </w:r>
      <w:r w:rsidRPr="00160F30">
        <w:rPr>
          <w:rFonts w:ascii="Times New Roman" w:hAnsi="Times New Roman"/>
          <w:bCs/>
        </w:rPr>
        <w:t>.3. Осуществлять контроль, оценивать и анализировать процесс и результаты педагогической деятельности и обучения по предмету "Физическая культура".</w:t>
      </w:r>
    </w:p>
    <w:p w14:paraId="57A4BAF3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 xml:space="preserve">ПК </w:t>
      </w:r>
      <w:r>
        <w:rPr>
          <w:rFonts w:ascii="Times New Roman" w:hAnsi="Times New Roman"/>
          <w:bCs/>
        </w:rPr>
        <w:t>4</w:t>
      </w:r>
      <w:r w:rsidRPr="00160F30">
        <w:rPr>
          <w:rFonts w:ascii="Times New Roman" w:hAnsi="Times New Roman"/>
          <w:bCs/>
        </w:rPr>
        <w:t>.4. Вести документацию, обеспечивающую процесс физического воспитания обучающихся школьного возраста.</w:t>
      </w:r>
    </w:p>
    <w:p w14:paraId="65A4E27A" w14:textId="77777777" w:rsidR="00646D8C" w:rsidRPr="00160F30" w:rsidRDefault="00646D8C" w:rsidP="00646D8C">
      <w:pPr>
        <w:rPr>
          <w:rFonts w:ascii="Times New Roman" w:hAnsi="Times New Roman"/>
          <w:bCs/>
        </w:rPr>
      </w:pPr>
      <w:r w:rsidRPr="00160F30">
        <w:rPr>
          <w:rFonts w:ascii="Times New Roman" w:hAnsi="Times New Roman"/>
          <w:bCs/>
        </w:rPr>
        <w:t xml:space="preserve">ПК. </w:t>
      </w:r>
      <w:r>
        <w:rPr>
          <w:rFonts w:ascii="Times New Roman" w:hAnsi="Times New Roman"/>
          <w:bCs/>
        </w:rPr>
        <w:t>4</w:t>
      </w:r>
      <w:r w:rsidRPr="00160F30">
        <w:rPr>
          <w:rFonts w:ascii="Times New Roman" w:hAnsi="Times New Roman"/>
          <w:bCs/>
        </w:rPr>
        <w:t>.5. Организовывать и осуществлять внеурочную деятельность в области физической культуры.</w:t>
      </w:r>
    </w:p>
    <w:p w14:paraId="0191593C" w14:textId="77777777" w:rsidR="00646D8C" w:rsidRDefault="00646D8C" w:rsidP="00646D8C">
      <w:pPr>
        <w:jc w:val="center"/>
        <w:rPr>
          <w:rFonts w:ascii="Times New Roman" w:hAnsi="Times New Roman"/>
          <w:b/>
          <w:bCs/>
        </w:rPr>
      </w:pPr>
      <w:r w:rsidRPr="008C0957">
        <w:rPr>
          <w:rFonts w:ascii="Times New Roman" w:hAnsi="Times New Roman"/>
          <w:b/>
          <w:bCs/>
        </w:rPr>
        <w:t xml:space="preserve">4. </w:t>
      </w:r>
      <w:r>
        <w:rPr>
          <w:rFonts w:ascii="Times New Roman" w:hAnsi="Times New Roman"/>
          <w:b/>
          <w:bCs/>
        </w:rPr>
        <w:t>ДОКУМЕНТЫ</w:t>
      </w:r>
      <w:r w:rsidRPr="008C0957">
        <w:rPr>
          <w:rFonts w:ascii="Times New Roman" w:hAnsi="Times New Roman"/>
          <w:b/>
          <w:bCs/>
        </w:rPr>
        <w:t xml:space="preserve">,  </w:t>
      </w:r>
      <w:r>
        <w:rPr>
          <w:rFonts w:ascii="Times New Roman" w:hAnsi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ОБРАЗОВАТЕЛЬНОГО ПРОЦЕССА</w:t>
      </w:r>
      <w:r w:rsidRPr="008C095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ПРИ РЕАЛИЗАЦИИ</w:t>
      </w:r>
      <w:r w:rsidRPr="008C0957">
        <w:rPr>
          <w:rFonts w:ascii="Times New Roman" w:hAnsi="Times New Roman"/>
          <w:b/>
          <w:bCs/>
        </w:rPr>
        <w:t xml:space="preserve"> ОПОП</w:t>
      </w:r>
    </w:p>
    <w:p w14:paraId="40191063" w14:textId="77777777" w:rsidR="00646D8C" w:rsidRPr="006475EA" w:rsidRDefault="00646D8C" w:rsidP="00646D8C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1C968BA5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56780A8A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объемные параметры учебной нагрузки в целом, по годам обучения и по семестрам; </w:t>
      </w:r>
    </w:p>
    <w:p w14:paraId="5639228E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68EF73EE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последовательность изучения учебных дисциплин и профессиональных модулей; </w:t>
      </w:r>
    </w:p>
    <w:p w14:paraId="453F6334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виды учебных занятий; </w:t>
      </w:r>
    </w:p>
    <w:p w14:paraId="2BCD9164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084F7875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>– сроки подготовки и проведения государственной (итоговой) аттестации.</w:t>
      </w:r>
    </w:p>
    <w:p w14:paraId="6BCCCCC9" w14:textId="77777777" w:rsidR="00646D8C" w:rsidRDefault="00646D8C" w:rsidP="00646D8C">
      <w:pPr>
        <w:rPr>
          <w:rFonts w:ascii="Times New Roman" w:hAnsi="Times New Roman"/>
          <w:bCs/>
        </w:rPr>
      </w:pPr>
      <w:r w:rsidRPr="006475EA">
        <w:rPr>
          <w:rFonts w:ascii="Times New Roman" w:hAnsi="Times New Roman"/>
          <w:b/>
        </w:rPr>
        <w:t xml:space="preserve">4.2 </w:t>
      </w:r>
      <w:r>
        <w:rPr>
          <w:rFonts w:ascii="Times New Roman" w:hAnsi="Times New Roman"/>
          <w:b/>
          <w:bCs/>
        </w:rPr>
        <w:t>К</w:t>
      </w:r>
      <w:r w:rsidRPr="006475EA">
        <w:rPr>
          <w:rFonts w:ascii="Times New Roman" w:hAnsi="Times New Roman"/>
          <w:b/>
          <w:bCs/>
        </w:rPr>
        <w:t>алендарный учебный график</w:t>
      </w:r>
      <w:r>
        <w:rPr>
          <w:rFonts w:ascii="Times New Roman" w:hAnsi="Times New Roman"/>
          <w:b/>
          <w:bCs/>
        </w:rPr>
        <w:t xml:space="preserve">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2</w:t>
      </w:r>
      <w:r w:rsidRPr="006475EA">
        <w:rPr>
          <w:rFonts w:ascii="Times New Roman" w:hAnsi="Times New Roman"/>
          <w:bCs/>
        </w:rPr>
        <w:t>)</w:t>
      </w:r>
    </w:p>
    <w:p w14:paraId="2AD92246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lastRenderedPageBreak/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/>
        </w:rPr>
        <w:t>.</w:t>
      </w:r>
    </w:p>
    <w:p w14:paraId="67049698" w14:textId="77777777" w:rsidR="00646D8C" w:rsidRPr="009451CD" w:rsidRDefault="00646D8C" w:rsidP="00646D8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361223C7" w14:textId="77777777" w:rsidR="00646D8C" w:rsidRPr="00495A92" w:rsidRDefault="00646D8C" w:rsidP="00646D8C">
      <w:pPr>
        <w:rPr>
          <w:rFonts w:ascii="Times New Roman" w:hAnsi="Times New Roman"/>
          <w:bCs/>
        </w:rPr>
      </w:pPr>
      <w:r w:rsidRPr="006475EA">
        <w:rPr>
          <w:rFonts w:ascii="Times New Roman" w:hAnsi="Times New Roman"/>
          <w:b/>
          <w:bCs/>
        </w:rPr>
        <w:t>4.3. Рабочие  программы  учебных  дисциплин,  профессиональных  модулей, практик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Cs/>
        </w:rPr>
        <w:t>(Приложение 3)</w:t>
      </w:r>
    </w:p>
    <w:p w14:paraId="70F36BF9" w14:textId="77777777" w:rsidR="00646D8C" w:rsidRDefault="00646D8C" w:rsidP="00646D8C">
      <w:pPr>
        <w:rPr>
          <w:rFonts w:ascii="Times New Roman" w:hAnsi="Times New Roman"/>
        </w:rPr>
      </w:pPr>
      <w:r w:rsidRPr="006475EA">
        <w:rPr>
          <w:rFonts w:ascii="Times New Roman" w:hAnsi="Times New Roman"/>
        </w:rPr>
        <w:t>В образовательной программе приведены</w:t>
      </w:r>
      <w:r>
        <w:rPr>
          <w:rFonts w:ascii="Times New Roman" w:hAnsi="Times New Roman"/>
        </w:rPr>
        <w:t xml:space="preserve"> аннотации</w:t>
      </w:r>
      <w:r w:rsidRPr="006475EA">
        <w:rPr>
          <w:rFonts w:ascii="Times New Roman" w:hAnsi="Times New Roman"/>
        </w:rPr>
        <w:t xml:space="preserve"> рабочи</w:t>
      </w:r>
      <w:r>
        <w:rPr>
          <w:rFonts w:ascii="Times New Roman" w:hAnsi="Times New Roman"/>
        </w:rPr>
        <w:t>х</w:t>
      </w:r>
      <w:r w:rsidRPr="006475EA">
        <w:rPr>
          <w:rFonts w:ascii="Times New Roman" w:hAnsi="Times New Roman"/>
        </w:rPr>
        <w:t xml:space="preserve"> программ всех учебных дисциплин</w:t>
      </w:r>
      <w:r>
        <w:rPr>
          <w:rFonts w:ascii="Times New Roman" w:hAnsi="Times New Roman"/>
        </w:rPr>
        <w:t>,</w:t>
      </w:r>
      <w:r w:rsidRPr="006475E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профессиональных модулей, практик </w:t>
      </w:r>
      <w:r w:rsidRPr="006475EA">
        <w:rPr>
          <w:rFonts w:ascii="Times New Roman" w:hAnsi="Times New Roman"/>
        </w:rPr>
        <w:t xml:space="preserve"> базовой, вариативной частей учебного плана и дисциплин по выбору обучающегося. </w:t>
      </w:r>
    </w:p>
    <w:p w14:paraId="458211C3" w14:textId="77777777" w:rsidR="00646D8C" w:rsidRPr="00977B7D" w:rsidRDefault="00646D8C" w:rsidP="00646D8C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Перечень программ учебных дисциплин профессиональных модулей и</w:t>
      </w:r>
    </w:p>
    <w:p w14:paraId="29F04BAB" w14:textId="77777777" w:rsidR="00646D8C" w:rsidRDefault="00646D8C" w:rsidP="00646D8C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практик О</w:t>
      </w:r>
      <w:r>
        <w:rPr>
          <w:rFonts w:ascii="Times New Roman" w:hAnsi="Times New Roman"/>
        </w:rPr>
        <w:t>П</w:t>
      </w:r>
      <w:r w:rsidRPr="00977B7D">
        <w:rPr>
          <w:rFonts w:ascii="Times New Roman" w:hAnsi="Times New Roman"/>
        </w:rPr>
        <w:t>ОП СПО</w:t>
      </w:r>
      <w:r>
        <w:rPr>
          <w:rFonts w:ascii="Times New Roman" w:hAnsi="Times New Roman"/>
        </w:rPr>
        <w:t xml:space="preserve"> </w:t>
      </w:r>
      <w:r w:rsidRPr="00977B7D">
        <w:rPr>
          <w:rFonts w:ascii="Times New Roman" w:hAnsi="Times New Roman"/>
        </w:rPr>
        <w:t>ППССЗ приведен в таблице</w:t>
      </w:r>
      <w:r>
        <w:rPr>
          <w:rFonts w:ascii="Times New Roman" w:hAnsi="Times New Roman"/>
        </w:rPr>
        <w:t xml:space="preserve"> 1.</w:t>
      </w:r>
    </w:p>
    <w:p w14:paraId="0293B332" w14:textId="77777777" w:rsidR="00646D8C" w:rsidRDefault="00646D8C" w:rsidP="00646D8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646D8C" w14:paraId="485DFFDF" w14:textId="77777777" w:rsidTr="00691F8A">
        <w:tc>
          <w:tcPr>
            <w:tcW w:w="1596" w:type="dxa"/>
          </w:tcPr>
          <w:p w14:paraId="774E30FE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Индекс дисциплины</w:t>
            </w:r>
          </w:p>
        </w:tc>
        <w:tc>
          <w:tcPr>
            <w:tcW w:w="7465" w:type="dxa"/>
          </w:tcPr>
          <w:p w14:paraId="0DBA8A72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рабочей программы учебной дисциплины</w:t>
            </w:r>
          </w:p>
        </w:tc>
      </w:tr>
      <w:tr w:rsidR="00646D8C" w14:paraId="4F1C1F46" w14:textId="77777777" w:rsidTr="00691F8A">
        <w:tc>
          <w:tcPr>
            <w:tcW w:w="9061" w:type="dxa"/>
            <w:gridSpan w:val="2"/>
          </w:tcPr>
          <w:p w14:paraId="592DDA4A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Общеобразовательный цикл</w:t>
            </w:r>
          </w:p>
        </w:tc>
      </w:tr>
      <w:tr w:rsidR="00646D8C" w:rsidRPr="00977B7D" w14:paraId="0F9F07E4" w14:textId="77777777" w:rsidTr="00691F8A">
        <w:trPr>
          <w:trHeight w:val="300"/>
        </w:trPr>
        <w:tc>
          <w:tcPr>
            <w:tcW w:w="1596" w:type="dxa"/>
            <w:hideMark/>
          </w:tcPr>
          <w:p w14:paraId="04E8AAD5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ОУД.01</w:t>
            </w:r>
          </w:p>
        </w:tc>
        <w:tc>
          <w:tcPr>
            <w:tcW w:w="7465" w:type="dxa"/>
            <w:hideMark/>
          </w:tcPr>
          <w:p w14:paraId="6CEE5E28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Русский язык</w:t>
            </w:r>
          </w:p>
        </w:tc>
      </w:tr>
      <w:tr w:rsidR="00646D8C" w:rsidRPr="00977B7D" w14:paraId="76B808FC" w14:textId="77777777" w:rsidTr="00691F8A">
        <w:trPr>
          <w:trHeight w:val="300"/>
        </w:trPr>
        <w:tc>
          <w:tcPr>
            <w:tcW w:w="1596" w:type="dxa"/>
            <w:hideMark/>
          </w:tcPr>
          <w:p w14:paraId="62FE63E8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ОУД.02</w:t>
            </w:r>
          </w:p>
        </w:tc>
        <w:tc>
          <w:tcPr>
            <w:tcW w:w="7465" w:type="dxa"/>
            <w:hideMark/>
          </w:tcPr>
          <w:p w14:paraId="544BB051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Литература</w:t>
            </w:r>
          </w:p>
        </w:tc>
      </w:tr>
      <w:tr w:rsidR="00646D8C" w:rsidRPr="00977B7D" w14:paraId="5C79E8F3" w14:textId="77777777" w:rsidTr="00691F8A">
        <w:trPr>
          <w:trHeight w:val="300"/>
        </w:trPr>
        <w:tc>
          <w:tcPr>
            <w:tcW w:w="1596" w:type="dxa"/>
            <w:hideMark/>
          </w:tcPr>
          <w:p w14:paraId="0D3DAB87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ОУД.03</w:t>
            </w:r>
          </w:p>
        </w:tc>
        <w:tc>
          <w:tcPr>
            <w:tcW w:w="7465" w:type="dxa"/>
            <w:hideMark/>
          </w:tcPr>
          <w:p w14:paraId="11EA16D0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Иностранный язык</w:t>
            </w:r>
          </w:p>
        </w:tc>
      </w:tr>
      <w:tr w:rsidR="00646D8C" w:rsidRPr="00977B7D" w14:paraId="0CE22D0A" w14:textId="77777777" w:rsidTr="00691F8A">
        <w:trPr>
          <w:trHeight w:val="435"/>
        </w:trPr>
        <w:tc>
          <w:tcPr>
            <w:tcW w:w="1596" w:type="dxa"/>
            <w:hideMark/>
          </w:tcPr>
          <w:p w14:paraId="4BEAA5BE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ОУД.04</w:t>
            </w:r>
          </w:p>
        </w:tc>
        <w:tc>
          <w:tcPr>
            <w:tcW w:w="7465" w:type="dxa"/>
            <w:hideMark/>
          </w:tcPr>
          <w:p w14:paraId="03E54058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Математика</w:t>
            </w:r>
          </w:p>
        </w:tc>
      </w:tr>
      <w:tr w:rsidR="00646D8C" w:rsidRPr="00977B7D" w14:paraId="776716C7" w14:textId="77777777" w:rsidTr="00691F8A">
        <w:trPr>
          <w:trHeight w:val="300"/>
        </w:trPr>
        <w:tc>
          <w:tcPr>
            <w:tcW w:w="1596" w:type="dxa"/>
            <w:hideMark/>
          </w:tcPr>
          <w:p w14:paraId="5BE68D88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ОУД.05</w:t>
            </w:r>
          </w:p>
        </w:tc>
        <w:tc>
          <w:tcPr>
            <w:tcW w:w="7465" w:type="dxa"/>
            <w:hideMark/>
          </w:tcPr>
          <w:p w14:paraId="36D07D63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Информатика</w:t>
            </w:r>
          </w:p>
        </w:tc>
      </w:tr>
      <w:tr w:rsidR="00646D8C" w:rsidRPr="00977B7D" w14:paraId="77521204" w14:textId="77777777" w:rsidTr="00691F8A">
        <w:trPr>
          <w:trHeight w:val="300"/>
        </w:trPr>
        <w:tc>
          <w:tcPr>
            <w:tcW w:w="1596" w:type="dxa"/>
            <w:hideMark/>
          </w:tcPr>
          <w:p w14:paraId="48E1CC00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ОУД.06</w:t>
            </w:r>
          </w:p>
        </w:tc>
        <w:tc>
          <w:tcPr>
            <w:tcW w:w="7465" w:type="dxa"/>
            <w:hideMark/>
          </w:tcPr>
          <w:p w14:paraId="195BF1A5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История</w:t>
            </w:r>
          </w:p>
        </w:tc>
      </w:tr>
      <w:tr w:rsidR="00646D8C" w:rsidRPr="00977B7D" w14:paraId="2F85476F" w14:textId="77777777" w:rsidTr="00691F8A">
        <w:trPr>
          <w:trHeight w:val="300"/>
        </w:trPr>
        <w:tc>
          <w:tcPr>
            <w:tcW w:w="1596" w:type="dxa"/>
            <w:hideMark/>
          </w:tcPr>
          <w:p w14:paraId="228A23CF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ОУД.07</w:t>
            </w:r>
          </w:p>
        </w:tc>
        <w:tc>
          <w:tcPr>
            <w:tcW w:w="7465" w:type="dxa"/>
            <w:hideMark/>
          </w:tcPr>
          <w:p w14:paraId="288C7585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Обществознание</w:t>
            </w:r>
          </w:p>
        </w:tc>
      </w:tr>
      <w:tr w:rsidR="00646D8C" w:rsidRPr="00977B7D" w14:paraId="450BB4B8" w14:textId="77777777" w:rsidTr="00691F8A">
        <w:trPr>
          <w:trHeight w:val="300"/>
        </w:trPr>
        <w:tc>
          <w:tcPr>
            <w:tcW w:w="1596" w:type="dxa"/>
            <w:hideMark/>
          </w:tcPr>
          <w:p w14:paraId="2712382E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ОУД.08</w:t>
            </w:r>
          </w:p>
        </w:tc>
        <w:tc>
          <w:tcPr>
            <w:tcW w:w="7465" w:type="dxa"/>
            <w:hideMark/>
          </w:tcPr>
          <w:p w14:paraId="010201CD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География</w:t>
            </w:r>
          </w:p>
        </w:tc>
      </w:tr>
      <w:tr w:rsidR="00646D8C" w:rsidRPr="00977B7D" w14:paraId="6FEA35CF" w14:textId="77777777" w:rsidTr="00691F8A">
        <w:trPr>
          <w:trHeight w:val="420"/>
        </w:trPr>
        <w:tc>
          <w:tcPr>
            <w:tcW w:w="1596" w:type="dxa"/>
            <w:hideMark/>
          </w:tcPr>
          <w:p w14:paraId="6D20C6DE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ОУД.09</w:t>
            </w:r>
          </w:p>
        </w:tc>
        <w:tc>
          <w:tcPr>
            <w:tcW w:w="7465" w:type="dxa"/>
            <w:hideMark/>
          </w:tcPr>
          <w:p w14:paraId="1D7A17A7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Физика</w:t>
            </w:r>
          </w:p>
        </w:tc>
      </w:tr>
      <w:tr w:rsidR="00646D8C" w:rsidRPr="00977B7D" w14:paraId="2DC1E579" w14:textId="77777777" w:rsidTr="00691F8A">
        <w:trPr>
          <w:trHeight w:val="300"/>
        </w:trPr>
        <w:tc>
          <w:tcPr>
            <w:tcW w:w="1596" w:type="dxa"/>
            <w:hideMark/>
          </w:tcPr>
          <w:p w14:paraId="071F45BB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ОУД.10</w:t>
            </w:r>
          </w:p>
        </w:tc>
        <w:tc>
          <w:tcPr>
            <w:tcW w:w="7465" w:type="dxa"/>
            <w:hideMark/>
          </w:tcPr>
          <w:p w14:paraId="55C2D067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Химия</w:t>
            </w:r>
          </w:p>
        </w:tc>
      </w:tr>
      <w:tr w:rsidR="00646D8C" w:rsidRPr="00977B7D" w14:paraId="6FAF1AF1" w14:textId="77777777" w:rsidTr="00691F8A">
        <w:trPr>
          <w:trHeight w:val="300"/>
        </w:trPr>
        <w:tc>
          <w:tcPr>
            <w:tcW w:w="1596" w:type="dxa"/>
            <w:hideMark/>
          </w:tcPr>
          <w:p w14:paraId="028D1593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ОУД.11</w:t>
            </w:r>
          </w:p>
        </w:tc>
        <w:tc>
          <w:tcPr>
            <w:tcW w:w="7465" w:type="dxa"/>
            <w:hideMark/>
          </w:tcPr>
          <w:p w14:paraId="798147DE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Биология</w:t>
            </w:r>
          </w:p>
        </w:tc>
      </w:tr>
      <w:tr w:rsidR="00646D8C" w:rsidRPr="00977B7D" w14:paraId="383B152C" w14:textId="77777777" w:rsidTr="00691F8A">
        <w:trPr>
          <w:trHeight w:val="300"/>
        </w:trPr>
        <w:tc>
          <w:tcPr>
            <w:tcW w:w="1596" w:type="dxa"/>
            <w:hideMark/>
          </w:tcPr>
          <w:p w14:paraId="2BA973BB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ОУД.12</w:t>
            </w:r>
          </w:p>
        </w:tc>
        <w:tc>
          <w:tcPr>
            <w:tcW w:w="7465" w:type="dxa"/>
            <w:hideMark/>
          </w:tcPr>
          <w:p w14:paraId="1EC9A13B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Физическая культура</w:t>
            </w:r>
          </w:p>
        </w:tc>
      </w:tr>
      <w:tr w:rsidR="00646D8C" w:rsidRPr="00977B7D" w14:paraId="4650DF0A" w14:textId="77777777" w:rsidTr="00691F8A">
        <w:trPr>
          <w:trHeight w:val="439"/>
        </w:trPr>
        <w:tc>
          <w:tcPr>
            <w:tcW w:w="1596" w:type="dxa"/>
            <w:hideMark/>
          </w:tcPr>
          <w:p w14:paraId="4DA8106D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ОУД.13</w:t>
            </w:r>
          </w:p>
        </w:tc>
        <w:tc>
          <w:tcPr>
            <w:tcW w:w="7465" w:type="dxa"/>
            <w:hideMark/>
          </w:tcPr>
          <w:p w14:paraId="438AFE76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Основы безопасности и защита Родины</w:t>
            </w:r>
          </w:p>
        </w:tc>
      </w:tr>
      <w:tr w:rsidR="00646D8C" w:rsidRPr="00977B7D" w14:paraId="0169F958" w14:textId="77777777" w:rsidTr="00691F8A">
        <w:trPr>
          <w:trHeight w:val="405"/>
        </w:trPr>
        <w:tc>
          <w:tcPr>
            <w:tcW w:w="1596" w:type="dxa"/>
            <w:hideMark/>
          </w:tcPr>
          <w:p w14:paraId="27896B3C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ОУД.14</w:t>
            </w:r>
          </w:p>
        </w:tc>
        <w:tc>
          <w:tcPr>
            <w:tcW w:w="7465" w:type="dxa"/>
            <w:hideMark/>
          </w:tcPr>
          <w:p w14:paraId="5DE3A626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Основы проектной деятельности</w:t>
            </w:r>
          </w:p>
        </w:tc>
      </w:tr>
      <w:tr w:rsidR="00646D8C" w:rsidRPr="00977B7D" w14:paraId="215EF50F" w14:textId="77777777" w:rsidTr="00691F8A">
        <w:trPr>
          <w:trHeight w:val="300"/>
        </w:trPr>
        <w:tc>
          <w:tcPr>
            <w:tcW w:w="1596" w:type="dxa"/>
            <w:hideMark/>
          </w:tcPr>
          <w:p w14:paraId="598F49E8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ОУД.15</w:t>
            </w:r>
          </w:p>
        </w:tc>
        <w:tc>
          <w:tcPr>
            <w:tcW w:w="7465" w:type="dxa"/>
            <w:hideMark/>
          </w:tcPr>
          <w:p w14:paraId="6913382D" w14:textId="77777777" w:rsidR="00646D8C" w:rsidRPr="00977B7D" w:rsidRDefault="00646D8C" w:rsidP="00691F8A">
            <w:pPr>
              <w:rPr>
                <w:rFonts w:ascii="Times New Roman" w:hAnsi="Times New Roman"/>
              </w:rPr>
            </w:pPr>
            <w:r w:rsidRPr="00977B7D">
              <w:rPr>
                <w:rFonts w:ascii="Times New Roman" w:hAnsi="Times New Roman"/>
              </w:rPr>
              <w:t>Индивидуальный проект</w:t>
            </w:r>
          </w:p>
        </w:tc>
      </w:tr>
      <w:tr w:rsidR="00646D8C" w14:paraId="44637574" w14:textId="77777777" w:rsidTr="00691F8A">
        <w:tc>
          <w:tcPr>
            <w:tcW w:w="9061" w:type="dxa"/>
            <w:gridSpan w:val="2"/>
          </w:tcPr>
          <w:p w14:paraId="52EC0AB4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C7DB9">
              <w:rPr>
                <w:rFonts w:ascii="Times New Roman" w:hAnsi="Times New Roman"/>
                <w:b/>
                <w:bCs/>
              </w:rPr>
              <w:t>Социально-гуманитарный цикл</w:t>
            </w:r>
          </w:p>
        </w:tc>
      </w:tr>
      <w:tr w:rsidR="00646D8C" w:rsidRPr="00FC7DB9" w14:paraId="4D3A8E5C" w14:textId="77777777" w:rsidTr="00691F8A">
        <w:trPr>
          <w:trHeight w:val="300"/>
        </w:trPr>
        <w:tc>
          <w:tcPr>
            <w:tcW w:w="1596" w:type="dxa"/>
            <w:hideMark/>
          </w:tcPr>
          <w:p w14:paraId="369DC9B8" w14:textId="77777777" w:rsidR="00646D8C" w:rsidRPr="00FC7DB9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СГ.01</w:t>
            </w:r>
          </w:p>
        </w:tc>
        <w:tc>
          <w:tcPr>
            <w:tcW w:w="7465" w:type="dxa"/>
            <w:hideMark/>
          </w:tcPr>
          <w:p w14:paraId="5E5064DE" w14:textId="77777777" w:rsidR="00646D8C" w:rsidRPr="00FC7DB9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История России</w:t>
            </w:r>
          </w:p>
        </w:tc>
      </w:tr>
      <w:tr w:rsidR="00646D8C" w:rsidRPr="00FC7DB9" w14:paraId="05AEAB79" w14:textId="77777777" w:rsidTr="00691F8A">
        <w:trPr>
          <w:trHeight w:val="705"/>
        </w:trPr>
        <w:tc>
          <w:tcPr>
            <w:tcW w:w="1596" w:type="dxa"/>
            <w:hideMark/>
          </w:tcPr>
          <w:p w14:paraId="5A7446F9" w14:textId="77777777" w:rsidR="00646D8C" w:rsidRPr="00FC7DB9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СГ.02</w:t>
            </w:r>
          </w:p>
        </w:tc>
        <w:tc>
          <w:tcPr>
            <w:tcW w:w="7465" w:type="dxa"/>
            <w:hideMark/>
          </w:tcPr>
          <w:p w14:paraId="39D39959" w14:textId="77777777" w:rsidR="00646D8C" w:rsidRPr="00FC7DB9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Иностранный язык в профессиональной деятельности</w:t>
            </w:r>
          </w:p>
        </w:tc>
      </w:tr>
      <w:tr w:rsidR="00646D8C" w:rsidRPr="00FC7DB9" w14:paraId="24A5FFEA" w14:textId="77777777" w:rsidTr="00691F8A">
        <w:trPr>
          <w:trHeight w:val="615"/>
        </w:trPr>
        <w:tc>
          <w:tcPr>
            <w:tcW w:w="1596" w:type="dxa"/>
            <w:hideMark/>
          </w:tcPr>
          <w:p w14:paraId="18F50705" w14:textId="77777777" w:rsidR="00646D8C" w:rsidRPr="00FC7DB9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СГ.03</w:t>
            </w:r>
          </w:p>
        </w:tc>
        <w:tc>
          <w:tcPr>
            <w:tcW w:w="7465" w:type="dxa"/>
            <w:hideMark/>
          </w:tcPr>
          <w:p w14:paraId="0B1AF7ED" w14:textId="77777777" w:rsidR="00646D8C" w:rsidRPr="00FC7DB9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Безопасность жизнедеятельности</w:t>
            </w:r>
          </w:p>
        </w:tc>
      </w:tr>
      <w:tr w:rsidR="00646D8C" w:rsidRPr="00FC7DB9" w14:paraId="51269490" w14:textId="77777777" w:rsidTr="00691F8A">
        <w:trPr>
          <w:trHeight w:val="480"/>
        </w:trPr>
        <w:tc>
          <w:tcPr>
            <w:tcW w:w="1596" w:type="dxa"/>
            <w:hideMark/>
          </w:tcPr>
          <w:p w14:paraId="0F576C0F" w14:textId="77777777" w:rsidR="00646D8C" w:rsidRPr="00FC7DB9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СГ.04</w:t>
            </w:r>
          </w:p>
        </w:tc>
        <w:tc>
          <w:tcPr>
            <w:tcW w:w="7465" w:type="dxa"/>
            <w:hideMark/>
          </w:tcPr>
          <w:p w14:paraId="27D929D5" w14:textId="77777777" w:rsidR="00646D8C" w:rsidRPr="00FC7DB9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Физическая культура</w:t>
            </w:r>
          </w:p>
        </w:tc>
      </w:tr>
      <w:tr w:rsidR="00646D8C" w:rsidRPr="00FC7DB9" w14:paraId="53EBC418" w14:textId="77777777" w:rsidTr="00691F8A">
        <w:trPr>
          <w:trHeight w:val="615"/>
        </w:trPr>
        <w:tc>
          <w:tcPr>
            <w:tcW w:w="1596" w:type="dxa"/>
            <w:hideMark/>
          </w:tcPr>
          <w:p w14:paraId="501E3D64" w14:textId="77777777" w:rsidR="00646D8C" w:rsidRPr="00FC7DB9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СГ.05</w:t>
            </w:r>
          </w:p>
        </w:tc>
        <w:tc>
          <w:tcPr>
            <w:tcW w:w="7465" w:type="dxa"/>
            <w:hideMark/>
          </w:tcPr>
          <w:p w14:paraId="33260071" w14:textId="77777777" w:rsidR="00646D8C" w:rsidRPr="00FC7DB9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Основы финансовой грамотности</w:t>
            </w:r>
          </w:p>
        </w:tc>
      </w:tr>
      <w:tr w:rsidR="00646D8C" w:rsidRPr="00FC7DB9" w14:paraId="1F923B14" w14:textId="77777777" w:rsidTr="00691F8A">
        <w:trPr>
          <w:trHeight w:val="615"/>
        </w:trPr>
        <w:tc>
          <w:tcPr>
            <w:tcW w:w="1596" w:type="dxa"/>
            <w:hideMark/>
          </w:tcPr>
          <w:p w14:paraId="16CEACC8" w14:textId="77777777" w:rsidR="00646D8C" w:rsidRPr="00FC7DB9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hAnsi="Times New Roman"/>
                <w:color w:val="auto"/>
                <w:sz w:val="22"/>
                <w:szCs w:val="22"/>
              </w:rPr>
              <w:t>СГ.06</w:t>
            </w:r>
          </w:p>
        </w:tc>
        <w:tc>
          <w:tcPr>
            <w:tcW w:w="7465" w:type="dxa"/>
            <w:hideMark/>
          </w:tcPr>
          <w:p w14:paraId="11C722E4" w14:textId="77777777" w:rsidR="00646D8C" w:rsidRPr="00FC7DB9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Основы бережливого производства</w:t>
            </w:r>
          </w:p>
        </w:tc>
      </w:tr>
      <w:tr w:rsidR="00646D8C" w14:paraId="0B93A613" w14:textId="77777777" w:rsidTr="00691F8A">
        <w:tc>
          <w:tcPr>
            <w:tcW w:w="9061" w:type="dxa"/>
            <w:gridSpan w:val="2"/>
          </w:tcPr>
          <w:p w14:paraId="47F13539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Общепрофессиональный цикл</w:t>
            </w:r>
          </w:p>
        </w:tc>
      </w:tr>
      <w:tr w:rsidR="00646D8C" w:rsidRPr="00DA4652" w14:paraId="02DF08C2" w14:textId="77777777" w:rsidTr="00691F8A">
        <w:trPr>
          <w:trHeight w:val="300"/>
        </w:trPr>
        <w:tc>
          <w:tcPr>
            <w:tcW w:w="1596" w:type="dxa"/>
            <w:hideMark/>
          </w:tcPr>
          <w:p w14:paraId="3A56DCA0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ОП.01</w:t>
            </w:r>
          </w:p>
        </w:tc>
        <w:tc>
          <w:tcPr>
            <w:tcW w:w="7465" w:type="dxa"/>
            <w:hideMark/>
          </w:tcPr>
          <w:p w14:paraId="315AC908" w14:textId="77777777" w:rsidR="00646D8C" w:rsidRPr="00DA4652" w:rsidRDefault="00646D8C" w:rsidP="00691F8A">
            <w:pPr>
              <w:rPr>
                <w:rFonts w:ascii="Times New Roman" w:hAnsi="Times New Roman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sz w:val="22"/>
                <w:szCs w:val="22"/>
              </w:rPr>
              <w:t>Основы педагогики</w:t>
            </w:r>
          </w:p>
        </w:tc>
      </w:tr>
      <w:tr w:rsidR="00646D8C" w:rsidRPr="00DA4652" w14:paraId="330D4B01" w14:textId="77777777" w:rsidTr="00691F8A">
        <w:trPr>
          <w:trHeight w:val="345"/>
        </w:trPr>
        <w:tc>
          <w:tcPr>
            <w:tcW w:w="1596" w:type="dxa"/>
            <w:hideMark/>
          </w:tcPr>
          <w:p w14:paraId="415FAD94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ОП.02</w:t>
            </w:r>
          </w:p>
        </w:tc>
        <w:tc>
          <w:tcPr>
            <w:tcW w:w="7465" w:type="dxa"/>
            <w:hideMark/>
          </w:tcPr>
          <w:p w14:paraId="0E92DBF7" w14:textId="77777777" w:rsidR="00646D8C" w:rsidRPr="00DA4652" w:rsidRDefault="00646D8C" w:rsidP="00691F8A">
            <w:pPr>
              <w:rPr>
                <w:rFonts w:ascii="Times New Roman" w:hAnsi="Times New Roman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sz w:val="22"/>
                <w:szCs w:val="22"/>
              </w:rPr>
              <w:t>Основы психологии</w:t>
            </w:r>
          </w:p>
        </w:tc>
      </w:tr>
      <w:tr w:rsidR="00646D8C" w:rsidRPr="00DA4652" w14:paraId="610C0F9C" w14:textId="77777777" w:rsidTr="00691F8A">
        <w:trPr>
          <w:trHeight w:val="311"/>
        </w:trPr>
        <w:tc>
          <w:tcPr>
            <w:tcW w:w="1596" w:type="dxa"/>
            <w:hideMark/>
          </w:tcPr>
          <w:p w14:paraId="200328A7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ОП.03</w:t>
            </w:r>
          </w:p>
        </w:tc>
        <w:tc>
          <w:tcPr>
            <w:tcW w:w="7465" w:type="dxa"/>
            <w:hideMark/>
          </w:tcPr>
          <w:p w14:paraId="343B467E" w14:textId="77777777" w:rsidR="00646D8C" w:rsidRPr="00DA4652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Основы обучения лиц с особыми образовательными потребностями</w:t>
            </w:r>
          </w:p>
        </w:tc>
      </w:tr>
      <w:tr w:rsidR="00646D8C" w:rsidRPr="00DA4652" w14:paraId="6BE2FD4E" w14:textId="77777777" w:rsidTr="00691F8A">
        <w:trPr>
          <w:trHeight w:val="389"/>
        </w:trPr>
        <w:tc>
          <w:tcPr>
            <w:tcW w:w="1596" w:type="dxa"/>
            <w:hideMark/>
          </w:tcPr>
          <w:p w14:paraId="26BFCA96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ОП.04</w:t>
            </w:r>
          </w:p>
        </w:tc>
        <w:tc>
          <w:tcPr>
            <w:tcW w:w="7465" w:type="dxa"/>
            <w:hideMark/>
          </w:tcPr>
          <w:p w14:paraId="26CB9A16" w14:textId="77777777" w:rsidR="00646D8C" w:rsidRPr="00DA4652" w:rsidRDefault="00646D8C" w:rsidP="00691F8A">
            <w:pPr>
              <w:rPr>
                <w:rFonts w:ascii="Times New Roman" w:hAnsi="Times New Roman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sz w:val="22"/>
                <w:szCs w:val="22"/>
              </w:rPr>
              <w:t>Русский язык и культура профессиональной коммуникации педагога</w:t>
            </w:r>
          </w:p>
        </w:tc>
      </w:tr>
      <w:tr w:rsidR="00646D8C" w:rsidRPr="00DA4652" w14:paraId="6D43330E" w14:textId="77777777" w:rsidTr="00691F8A">
        <w:trPr>
          <w:trHeight w:val="431"/>
        </w:trPr>
        <w:tc>
          <w:tcPr>
            <w:tcW w:w="1596" w:type="dxa"/>
            <w:hideMark/>
          </w:tcPr>
          <w:p w14:paraId="7E1C85D4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ОП.05</w:t>
            </w:r>
          </w:p>
        </w:tc>
        <w:tc>
          <w:tcPr>
            <w:tcW w:w="7465" w:type="dxa"/>
            <w:hideMark/>
          </w:tcPr>
          <w:p w14:paraId="274716D2" w14:textId="77777777" w:rsidR="00646D8C" w:rsidRPr="00DA4652" w:rsidRDefault="00646D8C" w:rsidP="00691F8A">
            <w:pPr>
              <w:rPr>
                <w:rFonts w:ascii="Times New Roman" w:hAnsi="Times New Roman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sz w:val="22"/>
                <w:szCs w:val="22"/>
              </w:rPr>
              <w:t>Возрастная анатомия, физиология и гигиена</w:t>
            </w:r>
          </w:p>
        </w:tc>
      </w:tr>
      <w:tr w:rsidR="00646D8C" w:rsidRPr="00DA4652" w14:paraId="26A6C551" w14:textId="77777777" w:rsidTr="00691F8A">
        <w:trPr>
          <w:trHeight w:val="471"/>
        </w:trPr>
        <w:tc>
          <w:tcPr>
            <w:tcW w:w="1596" w:type="dxa"/>
            <w:hideMark/>
          </w:tcPr>
          <w:p w14:paraId="460A85D7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ОП.06</w:t>
            </w:r>
          </w:p>
        </w:tc>
        <w:tc>
          <w:tcPr>
            <w:tcW w:w="7465" w:type="dxa"/>
            <w:hideMark/>
          </w:tcPr>
          <w:p w14:paraId="1CBD565C" w14:textId="77777777" w:rsidR="00646D8C" w:rsidRPr="00DA4652" w:rsidRDefault="00646D8C" w:rsidP="00691F8A">
            <w:pPr>
              <w:rPr>
                <w:rFonts w:ascii="Times New Roman" w:hAnsi="Times New Roman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sz w:val="22"/>
                <w:szCs w:val="22"/>
              </w:rPr>
              <w:t>Проектная и исследовательская деятельность в профессиональной сфере</w:t>
            </w:r>
          </w:p>
        </w:tc>
      </w:tr>
      <w:tr w:rsidR="00646D8C" w:rsidRPr="00DA4652" w14:paraId="77741E46" w14:textId="77777777" w:rsidTr="00691F8A">
        <w:trPr>
          <w:trHeight w:val="900"/>
        </w:trPr>
        <w:tc>
          <w:tcPr>
            <w:tcW w:w="1596" w:type="dxa"/>
            <w:hideMark/>
          </w:tcPr>
          <w:p w14:paraId="66EC6940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ОП.07</w:t>
            </w:r>
          </w:p>
        </w:tc>
        <w:tc>
          <w:tcPr>
            <w:tcW w:w="7465" w:type="dxa"/>
            <w:hideMark/>
          </w:tcPr>
          <w:p w14:paraId="168E9844" w14:textId="77777777" w:rsidR="00646D8C" w:rsidRPr="00DA4652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Информатика и информационно-коммуникационные технологии в профессиональной деятельности</w:t>
            </w:r>
          </w:p>
        </w:tc>
      </w:tr>
      <w:tr w:rsidR="00646D8C" w:rsidRPr="00DA4652" w14:paraId="1FBE3DEB" w14:textId="77777777" w:rsidTr="00691F8A">
        <w:trPr>
          <w:trHeight w:val="600"/>
        </w:trPr>
        <w:tc>
          <w:tcPr>
            <w:tcW w:w="1596" w:type="dxa"/>
            <w:hideMark/>
          </w:tcPr>
          <w:p w14:paraId="3CBA5EC3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ОП.08</w:t>
            </w:r>
          </w:p>
        </w:tc>
        <w:tc>
          <w:tcPr>
            <w:tcW w:w="7465" w:type="dxa"/>
            <w:hideMark/>
          </w:tcPr>
          <w:p w14:paraId="54D23814" w14:textId="77777777" w:rsidR="00646D8C" w:rsidRPr="00DA4652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Математические методы решения профессиональных задач</w:t>
            </w:r>
          </w:p>
        </w:tc>
      </w:tr>
      <w:tr w:rsidR="00646D8C" w:rsidRPr="00DA4652" w14:paraId="7C7BDBCC" w14:textId="77777777" w:rsidTr="00691F8A">
        <w:trPr>
          <w:trHeight w:val="300"/>
        </w:trPr>
        <w:tc>
          <w:tcPr>
            <w:tcW w:w="1596" w:type="dxa"/>
            <w:hideMark/>
          </w:tcPr>
          <w:p w14:paraId="605A345D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ОП.09</w:t>
            </w:r>
          </w:p>
        </w:tc>
        <w:tc>
          <w:tcPr>
            <w:tcW w:w="7465" w:type="dxa"/>
            <w:hideMark/>
          </w:tcPr>
          <w:p w14:paraId="7F97C55F" w14:textId="77777777" w:rsidR="00646D8C" w:rsidRPr="00DA4652" w:rsidRDefault="00646D8C" w:rsidP="00691F8A">
            <w:pPr>
              <w:rPr>
                <w:rFonts w:ascii="Times New Roman" w:hAnsi="Times New Roman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sz w:val="22"/>
                <w:szCs w:val="22"/>
              </w:rPr>
              <w:t>Анатомия и физиология человека</w:t>
            </w:r>
          </w:p>
        </w:tc>
      </w:tr>
      <w:tr w:rsidR="00646D8C" w:rsidRPr="00DA4652" w14:paraId="7978680D" w14:textId="77777777" w:rsidTr="00691F8A">
        <w:trPr>
          <w:trHeight w:val="373"/>
        </w:trPr>
        <w:tc>
          <w:tcPr>
            <w:tcW w:w="1596" w:type="dxa"/>
            <w:hideMark/>
          </w:tcPr>
          <w:p w14:paraId="36AC1EEA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ОП.10</w:t>
            </w:r>
          </w:p>
        </w:tc>
        <w:tc>
          <w:tcPr>
            <w:tcW w:w="7465" w:type="dxa"/>
            <w:hideMark/>
          </w:tcPr>
          <w:p w14:paraId="042ACFF4" w14:textId="77777777" w:rsidR="00646D8C" w:rsidRPr="00DA4652" w:rsidRDefault="00646D8C" w:rsidP="00691F8A">
            <w:pPr>
              <w:rPr>
                <w:rFonts w:ascii="Times New Roman" w:hAnsi="Times New Roman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sz w:val="22"/>
                <w:szCs w:val="22"/>
              </w:rPr>
              <w:t>Гигиенические основы физической культуры и спорта</w:t>
            </w:r>
          </w:p>
        </w:tc>
      </w:tr>
      <w:tr w:rsidR="00646D8C" w:rsidRPr="00DA4652" w14:paraId="5168E64D" w14:textId="77777777" w:rsidTr="00691F8A">
        <w:trPr>
          <w:trHeight w:val="480"/>
        </w:trPr>
        <w:tc>
          <w:tcPr>
            <w:tcW w:w="1596" w:type="dxa"/>
            <w:hideMark/>
          </w:tcPr>
          <w:p w14:paraId="1B3CC591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ОП.11</w:t>
            </w:r>
          </w:p>
        </w:tc>
        <w:tc>
          <w:tcPr>
            <w:tcW w:w="7465" w:type="dxa"/>
            <w:hideMark/>
          </w:tcPr>
          <w:p w14:paraId="0574157C" w14:textId="77777777" w:rsidR="00646D8C" w:rsidRPr="00DA4652" w:rsidRDefault="00646D8C" w:rsidP="00691F8A">
            <w:pPr>
              <w:rPr>
                <w:rFonts w:ascii="Times New Roman" w:hAnsi="Times New Roman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sz w:val="22"/>
                <w:szCs w:val="22"/>
              </w:rPr>
              <w:t>Основы биомеханики</w:t>
            </w:r>
          </w:p>
        </w:tc>
      </w:tr>
      <w:tr w:rsidR="00646D8C" w:rsidRPr="00DA4652" w14:paraId="174B0280" w14:textId="77777777" w:rsidTr="00691F8A">
        <w:trPr>
          <w:trHeight w:val="389"/>
        </w:trPr>
        <w:tc>
          <w:tcPr>
            <w:tcW w:w="1596" w:type="dxa"/>
            <w:hideMark/>
          </w:tcPr>
          <w:p w14:paraId="4057F0EA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ОП.12</w:t>
            </w:r>
          </w:p>
        </w:tc>
        <w:tc>
          <w:tcPr>
            <w:tcW w:w="7465" w:type="dxa"/>
            <w:hideMark/>
          </w:tcPr>
          <w:p w14:paraId="08C20BCA" w14:textId="77777777" w:rsidR="00646D8C" w:rsidRPr="00DA4652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Теория и история физической культуры и спорта</w:t>
            </w:r>
          </w:p>
        </w:tc>
      </w:tr>
      <w:tr w:rsidR="00646D8C" w:rsidRPr="00DA4652" w14:paraId="4AF06FB1" w14:textId="77777777" w:rsidTr="00691F8A">
        <w:trPr>
          <w:trHeight w:val="441"/>
        </w:trPr>
        <w:tc>
          <w:tcPr>
            <w:tcW w:w="1596" w:type="dxa"/>
            <w:hideMark/>
          </w:tcPr>
          <w:p w14:paraId="33ABB23B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ОП.13</w:t>
            </w:r>
          </w:p>
        </w:tc>
        <w:tc>
          <w:tcPr>
            <w:tcW w:w="7465" w:type="dxa"/>
            <w:hideMark/>
          </w:tcPr>
          <w:p w14:paraId="5CE15115" w14:textId="77777777" w:rsidR="00646D8C" w:rsidRPr="00DA4652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Базовые и новые виды физкультурно-спортивной деятельности</w:t>
            </w:r>
          </w:p>
        </w:tc>
      </w:tr>
      <w:tr w:rsidR="00646D8C" w:rsidRPr="00DA4652" w14:paraId="365692AA" w14:textId="77777777" w:rsidTr="00691F8A">
        <w:trPr>
          <w:trHeight w:val="393"/>
        </w:trPr>
        <w:tc>
          <w:tcPr>
            <w:tcW w:w="1596" w:type="dxa"/>
            <w:hideMark/>
          </w:tcPr>
          <w:p w14:paraId="04F9A3B5" w14:textId="77777777" w:rsidR="00646D8C" w:rsidRPr="00DA4652" w:rsidRDefault="00646D8C" w:rsidP="00691F8A">
            <w:pPr>
              <w:jc w:val="center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ОП.14</w:t>
            </w:r>
          </w:p>
        </w:tc>
        <w:tc>
          <w:tcPr>
            <w:tcW w:w="7465" w:type="dxa"/>
            <w:hideMark/>
          </w:tcPr>
          <w:p w14:paraId="780A1863" w14:textId="77777777" w:rsidR="00646D8C" w:rsidRPr="00DA4652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Правовое обеспечение профессиональной деятельности</w:t>
            </w:r>
          </w:p>
        </w:tc>
      </w:tr>
      <w:tr w:rsidR="00646D8C" w14:paraId="28589CF3" w14:textId="77777777" w:rsidTr="00691F8A">
        <w:tc>
          <w:tcPr>
            <w:tcW w:w="9061" w:type="dxa"/>
            <w:gridSpan w:val="2"/>
          </w:tcPr>
          <w:p w14:paraId="3245519C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Профессиональный цикл</w:t>
            </w:r>
          </w:p>
        </w:tc>
      </w:tr>
      <w:tr w:rsidR="00646D8C" w:rsidRPr="00977B7D" w14:paraId="46B7AC92" w14:textId="77777777" w:rsidTr="00691F8A">
        <w:trPr>
          <w:trHeight w:val="464"/>
        </w:trPr>
        <w:tc>
          <w:tcPr>
            <w:tcW w:w="1596" w:type="dxa"/>
            <w:hideMark/>
          </w:tcPr>
          <w:p w14:paraId="6A89D07F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44107725" w14:textId="77777777" w:rsidR="00646D8C" w:rsidRPr="00977B7D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Организация и проведение физкультурно-спортивной работы</w:t>
            </w:r>
          </w:p>
        </w:tc>
      </w:tr>
      <w:tr w:rsidR="00646D8C" w:rsidRPr="00977B7D" w14:paraId="4536FE43" w14:textId="77777777" w:rsidTr="00691F8A">
        <w:trPr>
          <w:trHeight w:val="303"/>
        </w:trPr>
        <w:tc>
          <w:tcPr>
            <w:tcW w:w="1596" w:type="dxa"/>
            <w:hideMark/>
          </w:tcPr>
          <w:p w14:paraId="0F64269F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77B7D">
              <w:rPr>
                <w:rFonts w:ascii="Times New Roman" w:hAnsi="Times New Roman"/>
                <w:sz w:val="22"/>
                <w:szCs w:val="22"/>
              </w:rPr>
              <w:t>ПМ.02</w:t>
            </w:r>
          </w:p>
        </w:tc>
        <w:tc>
          <w:tcPr>
            <w:tcW w:w="7465" w:type="dxa"/>
          </w:tcPr>
          <w:p w14:paraId="102A637A" w14:textId="77777777" w:rsidR="00646D8C" w:rsidRPr="00977B7D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Методическое обеспечение организации физкультурной и спортивной деятельности</w:t>
            </w:r>
          </w:p>
        </w:tc>
      </w:tr>
      <w:tr w:rsidR="00646D8C" w:rsidRPr="00977B7D" w14:paraId="44AF489C" w14:textId="77777777" w:rsidTr="00691F8A">
        <w:trPr>
          <w:trHeight w:val="663"/>
        </w:trPr>
        <w:tc>
          <w:tcPr>
            <w:tcW w:w="1596" w:type="dxa"/>
          </w:tcPr>
          <w:p w14:paraId="69C519FE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ПМ.03</w:t>
            </w:r>
          </w:p>
        </w:tc>
        <w:tc>
          <w:tcPr>
            <w:tcW w:w="7465" w:type="dxa"/>
          </w:tcPr>
          <w:p w14:paraId="49831451" w14:textId="77777777" w:rsidR="00646D8C" w:rsidRPr="00977B7D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Преподавание по дополнительным общеразвивающим программам в области физической культуры и спорта</w:t>
            </w:r>
          </w:p>
        </w:tc>
      </w:tr>
      <w:tr w:rsidR="00646D8C" w:rsidRPr="00977B7D" w14:paraId="56D955CC" w14:textId="77777777" w:rsidTr="00691F8A">
        <w:trPr>
          <w:trHeight w:val="571"/>
        </w:trPr>
        <w:tc>
          <w:tcPr>
            <w:tcW w:w="1596" w:type="dxa"/>
          </w:tcPr>
          <w:p w14:paraId="138152B4" w14:textId="77777777" w:rsidR="00646D8C" w:rsidRPr="00977B7D" w:rsidRDefault="00646D8C" w:rsidP="00691F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ПМ.04</w:t>
            </w:r>
          </w:p>
        </w:tc>
        <w:tc>
          <w:tcPr>
            <w:tcW w:w="7465" w:type="dxa"/>
          </w:tcPr>
          <w:p w14:paraId="634E888C" w14:textId="77777777" w:rsidR="00646D8C" w:rsidRPr="00977B7D" w:rsidRDefault="00646D8C" w:rsidP="00691F8A">
            <w:pPr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DA4652">
              <w:rPr>
                <w:rFonts w:ascii="Times New Roman" w:hAnsi="Times New Roman"/>
                <w:color w:val="auto"/>
                <w:sz w:val="22"/>
                <w:szCs w:val="22"/>
              </w:rPr>
              <w:t>Преподавание физической культуры по основным общеобразовательным программам</w:t>
            </w:r>
          </w:p>
        </w:tc>
      </w:tr>
    </w:tbl>
    <w:p w14:paraId="6ABD655F" w14:textId="77777777" w:rsidR="00646D8C" w:rsidRDefault="00646D8C" w:rsidP="00646D8C">
      <w:pPr>
        <w:rPr>
          <w:rFonts w:ascii="Times New Roman" w:hAnsi="Times New Roman"/>
        </w:rPr>
      </w:pPr>
    </w:p>
    <w:p w14:paraId="7EE6EDC9" w14:textId="77777777" w:rsidR="00646D8C" w:rsidRDefault="00646D8C" w:rsidP="00646D8C">
      <w:pPr>
        <w:rPr>
          <w:rFonts w:ascii="Times New Roman" w:hAnsi="Times New Roman"/>
        </w:rPr>
      </w:pPr>
      <w:r w:rsidRPr="008A2540">
        <w:rPr>
          <w:rFonts w:ascii="Times New Roman" w:hAnsi="Times New Roman"/>
        </w:rPr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</w:t>
      </w:r>
      <w:r>
        <w:rPr>
          <w:rFonts w:ascii="Times New Roman" w:hAnsi="Times New Roman"/>
        </w:rPr>
        <w:t>.</w:t>
      </w:r>
      <w:r w:rsidRPr="008A2540">
        <w:rPr>
          <w:rFonts w:ascii="Times New Roman" w:hAnsi="Times New Roman"/>
        </w:rPr>
        <w:t xml:space="preserve"> </w:t>
      </w:r>
      <w:r w:rsidRPr="006475EA">
        <w:rPr>
          <w:rFonts w:ascii="Times New Roman" w:hAnsi="Times New Roman"/>
        </w:rPr>
        <w:t>В учебн</w:t>
      </w:r>
      <w:r>
        <w:rPr>
          <w:rFonts w:ascii="Times New Roman" w:hAnsi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</w:t>
      </w:r>
      <w:r>
        <w:rPr>
          <w:rFonts w:ascii="Times New Roman" w:hAnsi="Times New Roman"/>
        </w:rPr>
        <w:t>.</w:t>
      </w:r>
    </w:p>
    <w:p w14:paraId="7C3D3705" w14:textId="77777777" w:rsidR="00646D8C" w:rsidRDefault="00646D8C" w:rsidP="00646D8C">
      <w:pPr>
        <w:rPr>
          <w:rFonts w:ascii="Times New Roman" w:hAnsi="Times New Roman"/>
        </w:rPr>
      </w:pPr>
      <w:r w:rsidRPr="00D01735">
        <w:rPr>
          <w:rFonts w:ascii="Times New Roman" w:hAnsi="Times New Roman"/>
          <w:b/>
          <w:bCs/>
        </w:rPr>
        <w:t>4.4. Рабочая программа воспитания</w:t>
      </w:r>
      <w:r>
        <w:rPr>
          <w:rFonts w:ascii="Times New Roman" w:hAnsi="Times New Roman"/>
        </w:rPr>
        <w:t xml:space="preserve"> (Приложение 4)</w:t>
      </w:r>
    </w:p>
    <w:p w14:paraId="5374B686" w14:textId="77777777" w:rsidR="00646D8C" w:rsidRPr="00977B7D" w:rsidRDefault="00646D8C" w:rsidP="00646D8C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Цель и задачи воспитания обучающихся при освоении ими</w:t>
      </w:r>
    </w:p>
    <w:p w14:paraId="3F8B0853" w14:textId="77777777" w:rsidR="00646D8C" w:rsidRDefault="00646D8C" w:rsidP="00646D8C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образовательной программы:</w:t>
      </w:r>
    </w:p>
    <w:p w14:paraId="53CB233B" w14:textId="77777777" w:rsidR="00646D8C" w:rsidRPr="002A6458" w:rsidRDefault="00646D8C" w:rsidP="00646D8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977B7D">
        <w:rPr>
          <w:rFonts w:ascii="Times New Roman" w:hAnsi="Times New Roman"/>
        </w:rPr>
        <w:t>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3313686C" w14:textId="77777777" w:rsidR="00646D8C" w:rsidRDefault="00646D8C" w:rsidP="00646D8C">
      <w:pPr>
        <w:rPr>
          <w:rFonts w:ascii="Times New Roman" w:hAnsi="Times New Roman"/>
        </w:rPr>
      </w:pPr>
      <w:r w:rsidRPr="00D01735">
        <w:rPr>
          <w:rFonts w:ascii="Times New Roman" w:hAnsi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/>
        </w:rPr>
        <w:t xml:space="preserve"> (Приложение 4)</w:t>
      </w:r>
    </w:p>
    <w:p w14:paraId="0A99D6D9" w14:textId="77777777" w:rsidR="00646D8C" w:rsidRDefault="00646D8C" w:rsidP="00646D8C">
      <w:pPr>
        <w:rPr>
          <w:rFonts w:ascii="Times New Roman" w:hAnsi="Times New Roman"/>
        </w:rPr>
      </w:pPr>
      <w:r w:rsidRPr="00977B7D">
        <w:rPr>
          <w:rFonts w:ascii="Times New Roman" w:hAnsi="Times New Roman"/>
        </w:rPr>
        <w:t>Календарный план воспитательной работы представлен в</w:t>
      </w:r>
      <w:r>
        <w:rPr>
          <w:rFonts w:ascii="Times New Roman" w:hAnsi="Times New Roman"/>
        </w:rPr>
        <w:t xml:space="preserve"> </w:t>
      </w:r>
      <w:r w:rsidRPr="00977B7D">
        <w:rPr>
          <w:rFonts w:ascii="Times New Roman" w:hAnsi="Times New Roman"/>
        </w:rPr>
        <w:t>Приложении</w:t>
      </w:r>
      <w:r>
        <w:rPr>
          <w:rFonts w:ascii="Times New Roman" w:hAnsi="Times New Roman"/>
        </w:rPr>
        <w:t xml:space="preserve"> 4</w:t>
      </w:r>
    </w:p>
    <w:p w14:paraId="4AD3ED9E" w14:textId="77777777" w:rsidR="00646D8C" w:rsidRDefault="00646D8C" w:rsidP="00646D8C">
      <w:pPr>
        <w:jc w:val="center"/>
        <w:rPr>
          <w:rFonts w:ascii="Times New Roman" w:hAnsi="Times New Roman"/>
          <w:b/>
        </w:rPr>
      </w:pPr>
      <w:r w:rsidRPr="00DB3AE3">
        <w:rPr>
          <w:rFonts w:ascii="Times New Roman" w:hAnsi="Times New Roman"/>
          <w:b/>
        </w:rPr>
        <w:lastRenderedPageBreak/>
        <w:t>5. ФОРМИРОВАНИЕ ВАРИАТИВНОЙ ЧАСТИ</w:t>
      </w:r>
      <w:r>
        <w:rPr>
          <w:rFonts w:ascii="Times New Roman" w:hAnsi="Times New Roman"/>
          <w:b/>
        </w:rPr>
        <w:t xml:space="preserve"> ОПОП СПО</w:t>
      </w:r>
    </w:p>
    <w:p w14:paraId="3F4F9560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DA4652">
        <w:rPr>
          <w:rFonts w:ascii="Times New Roman" w:hAnsi="Times New Roman"/>
          <w:b/>
          <w:bCs/>
        </w:rPr>
        <w:t xml:space="preserve">49.02.01 Физическая культура  </w:t>
      </w:r>
      <w:r w:rsidRPr="00DA4652">
        <w:rPr>
          <w:rFonts w:ascii="Times New Roman" w:hAnsi="Times New Roman"/>
          <w:bCs/>
        </w:rPr>
        <w:t>распределен следующим образом:</w:t>
      </w:r>
    </w:p>
    <w:p w14:paraId="6B224895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/>
          <w:bCs/>
        </w:rPr>
        <w:t>1</w:t>
      </w:r>
      <w:r w:rsidRPr="00DA4652">
        <w:rPr>
          <w:rFonts w:ascii="Times New Roman" w:hAnsi="Times New Roman"/>
          <w:bCs/>
        </w:rPr>
        <w:t xml:space="preserve">. </w:t>
      </w:r>
      <w:r w:rsidRPr="00DA4652">
        <w:rPr>
          <w:rFonts w:ascii="Times New Roman" w:hAnsi="Times New Roman"/>
          <w:b/>
          <w:bCs/>
        </w:rPr>
        <w:t xml:space="preserve">Увеличено количество часов на дисциплины социально-гуманитарного цикла – </w:t>
      </w:r>
      <w:r w:rsidRPr="00DA4652">
        <w:rPr>
          <w:rFonts w:ascii="Times New Roman" w:hAnsi="Times New Roman"/>
          <w:bCs/>
        </w:rPr>
        <w:t xml:space="preserve"> добавлены следующие дисциплины:</w:t>
      </w:r>
    </w:p>
    <w:p w14:paraId="1D476BA0" w14:textId="77777777" w:rsidR="00646D8C" w:rsidRPr="00DA4652" w:rsidRDefault="00646D8C" w:rsidP="00646D8C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/>
          <w:bCs/>
        </w:rPr>
        <w:t xml:space="preserve">Основы бережливого производства </w:t>
      </w:r>
      <w:r w:rsidRPr="00DA4652">
        <w:rPr>
          <w:rFonts w:ascii="Times New Roman" w:hAnsi="Times New Roman"/>
          <w:bCs/>
        </w:rPr>
        <w:t xml:space="preserve">– 46 часов, в результате освоения дисциплины студент должен уметь: </w:t>
      </w:r>
    </w:p>
    <w:p w14:paraId="57F89764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 xml:space="preserve">- планировать, организовать и проводить мероприятия по реализации принципов бережливого производства; </w:t>
      </w:r>
    </w:p>
    <w:p w14:paraId="76D4AEFE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>- пользоваться инструментами бережливого производства в профессиональной деятельности</w:t>
      </w:r>
    </w:p>
    <w:p w14:paraId="584A340B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 xml:space="preserve">В результате освоения дисциплины студент должен знать: </w:t>
      </w:r>
    </w:p>
    <w:p w14:paraId="31BB67E2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 xml:space="preserve">- содержание и формы бережливого производства; </w:t>
      </w:r>
    </w:p>
    <w:p w14:paraId="7D8D136D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 xml:space="preserve">- принципы, методы и инструменты бережливого производства </w:t>
      </w:r>
    </w:p>
    <w:p w14:paraId="282F43FF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>- алгоритм внедрения инструментов бережливого производства в деятельность офиса</w:t>
      </w:r>
    </w:p>
    <w:p w14:paraId="385049CE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>2. 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14:paraId="7B2C3834" w14:textId="77777777" w:rsidR="00646D8C" w:rsidRPr="00DA4652" w:rsidRDefault="00646D8C" w:rsidP="00646D8C">
      <w:pPr>
        <w:rPr>
          <w:rFonts w:ascii="Times New Roman" w:hAnsi="Times New Roman"/>
          <w:bCs/>
        </w:rPr>
      </w:pPr>
      <w:r w:rsidRPr="00DA4652">
        <w:rPr>
          <w:rFonts w:ascii="Times New Roman" w:hAnsi="Times New Roman"/>
          <w:bCs/>
        </w:rPr>
        <w:t xml:space="preserve"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</w:t>
      </w:r>
    </w:p>
    <w:p w14:paraId="6A7510F5" w14:textId="77777777" w:rsidR="00646D8C" w:rsidRPr="00DA4652" w:rsidRDefault="00646D8C" w:rsidP="00646D8C">
      <w:pPr>
        <w:rPr>
          <w:rFonts w:ascii="Times New Roman" w:hAnsi="Times New Roman"/>
          <w:b/>
          <w:bCs/>
        </w:rPr>
      </w:pPr>
      <w:r w:rsidRPr="00DA4652">
        <w:rPr>
          <w:rFonts w:ascii="Times New Roman" w:hAnsi="Times New Roman"/>
          <w:bCs/>
        </w:rPr>
        <w:t xml:space="preserve">Распределение часов вариативной части ОПОП выполнено в соответствии с результатами опроса работодателей </w:t>
      </w:r>
      <w:r w:rsidRPr="00DA4652">
        <w:rPr>
          <w:rFonts w:ascii="Times New Roman" w:hAnsi="Times New Roman"/>
          <w:bCs/>
          <w:iCs/>
        </w:rPr>
        <w:t>Комитет образования и науки Администрации г.Нягань.</w:t>
      </w:r>
    </w:p>
    <w:p w14:paraId="281880C4" w14:textId="77777777" w:rsidR="00646D8C" w:rsidRDefault="00646D8C" w:rsidP="00646D8C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 ХАРАКТЕРИСТИКА ОБРАЗОВАТЕЛЬНОГО ПРОЦЕССА</w:t>
      </w:r>
    </w:p>
    <w:p w14:paraId="4F10990C" w14:textId="77777777" w:rsidR="00646D8C" w:rsidRDefault="00646D8C" w:rsidP="00646D8C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6.1 </w:t>
      </w:r>
      <w:r w:rsidRPr="001000CF">
        <w:rPr>
          <w:rFonts w:ascii="Times New Roman" w:hAnsi="Times New Roman"/>
          <w:b/>
          <w:bCs/>
        </w:rPr>
        <w:t xml:space="preserve">Организации аудиторной </w:t>
      </w:r>
      <w:r>
        <w:rPr>
          <w:rFonts w:ascii="Times New Roman" w:hAnsi="Times New Roman"/>
          <w:b/>
          <w:bCs/>
        </w:rPr>
        <w:t xml:space="preserve">и внеаудиторной </w:t>
      </w:r>
      <w:r w:rsidRPr="001000CF">
        <w:rPr>
          <w:rFonts w:ascii="Times New Roman" w:hAnsi="Times New Roman"/>
          <w:b/>
          <w:bCs/>
        </w:rPr>
        <w:t>деятельности</w:t>
      </w:r>
    </w:p>
    <w:p w14:paraId="4ACC43E4" w14:textId="77777777" w:rsidR="00646D8C" w:rsidRDefault="00646D8C" w:rsidP="00646D8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19555633" w14:textId="77777777" w:rsidR="00646D8C" w:rsidRDefault="00646D8C" w:rsidP="00646D8C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79D8AA3B" w14:textId="77777777" w:rsidR="00646D8C" w:rsidRDefault="00646D8C" w:rsidP="00646D8C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14:paraId="0807931F" w14:textId="77777777" w:rsidR="00646D8C" w:rsidRDefault="00646D8C" w:rsidP="00646D8C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14:paraId="25A3BF24" w14:textId="77777777" w:rsidR="00646D8C" w:rsidRPr="007A1AD8" w:rsidRDefault="00646D8C" w:rsidP="00646D8C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практических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15E8885F" w14:textId="77777777" w:rsidR="00646D8C" w:rsidRPr="009451CD" w:rsidRDefault="00646D8C" w:rsidP="00646D8C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14:paraId="14C45225" w14:textId="77777777" w:rsidR="00646D8C" w:rsidRPr="009451CD" w:rsidRDefault="00646D8C" w:rsidP="00646D8C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lastRenderedPageBreak/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4A9020AB" w14:textId="77777777" w:rsidR="00646D8C" w:rsidRDefault="00646D8C" w:rsidP="00646D8C">
      <w:pPr>
        <w:rPr>
          <w:rFonts w:ascii="Times New Roman" w:hAnsi="Times New Roman"/>
        </w:rPr>
      </w:pPr>
      <w:r w:rsidRPr="009954D8">
        <w:rPr>
          <w:rFonts w:ascii="Times New Roman" w:hAnsi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1642280D" w14:textId="77777777" w:rsidR="00646D8C" w:rsidRPr="009451CD" w:rsidRDefault="00646D8C" w:rsidP="00646D8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14:paraId="03072BBB" w14:textId="77777777" w:rsidR="00646D8C" w:rsidRPr="009451CD" w:rsidRDefault="00646D8C" w:rsidP="00646D8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14:paraId="45255078" w14:textId="77777777" w:rsidR="00646D8C" w:rsidRPr="009451CD" w:rsidRDefault="00646D8C" w:rsidP="00646D8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438CD387" w14:textId="77777777" w:rsidR="00646D8C" w:rsidRDefault="00646D8C" w:rsidP="00646D8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0C9BBAE9" w14:textId="77777777" w:rsidR="00646D8C" w:rsidRDefault="00646D8C" w:rsidP="00646D8C">
      <w:pPr>
        <w:jc w:val="both"/>
        <w:rPr>
          <w:rFonts w:ascii="Times New Roman" w:hAnsi="Times New Roman"/>
        </w:rPr>
      </w:pPr>
      <w:r w:rsidRPr="008D07C1">
        <w:rPr>
          <w:rFonts w:ascii="Times New Roman" w:hAnsi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4D5E4074" w14:textId="77777777" w:rsidR="00646D8C" w:rsidRDefault="00646D8C" w:rsidP="00646D8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рамках реализации ОПОП предусмотрено выполнение 2 курсовых проектов:</w:t>
      </w:r>
    </w:p>
    <w:p w14:paraId="33DB8ABE" w14:textId="77777777" w:rsidR="00646D8C" w:rsidRDefault="00646D8C" w:rsidP="00646D8C">
      <w:pPr>
        <w:jc w:val="both"/>
        <w:rPr>
          <w:rFonts w:ascii="Times New Roman" w:hAnsi="Times New Roman"/>
          <w:color w:val="auto"/>
        </w:rPr>
      </w:pPr>
      <w:r w:rsidRPr="005C1E23">
        <w:rPr>
          <w:rFonts w:ascii="Times New Roman" w:hAnsi="Times New Roman"/>
          <w:color w:val="auto"/>
        </w:rPr>
        <w:t>МДК.0</w:t>
      </w:r>
      <w:r>
        <w:rPr>
          <w:rFonts w:ascii="Times New Roman" w:hAnsi="Times New Roman"/>
          <w:color w:val="auto"/>
        </w:rPr>
        <w:t>2</w:t>
      </w:r>
      <w:r w:rsidRPr="005C1E23">
        <w:rPr>
          <w:rFonts w:ascii="Times New Roman" w:hAnsi="Times New Roman"/>
          <w:color w:val="auto"/>
        </w:rPr>
        <w:t>.0</w:t>
      </w:r>
      <w:r>
        <w:rPr>
          <w:rFonts w:ascii="Times New Roman" w:hAnsi="Times New Roman"/>
          <w:color w:val="auto"/>
        </w:rPr>
        <w:t>1</w:t>
      </w:r>
      <w:r w:rsidRPr="005C1E23">
        <w:rPr>
          <w:rFonts w:ascii="Times New Roman" w:hAnsi="Times New Roman"/>
          <w:color w:val="auto"/>
        </w:rPr>
        <w:t xml:space="preserve"> </w:t>
      </w:r>
      <w:r w:rsidRPr="00DA4652">
        <w:rPr>
          <w:rFonts w:ascii="Times New Roman" w:hAnsi="Times New Roman"/>
          <w:color w:val="auto"/>
        </w:rPr>
        <w:t>Теоретические и прикладные аспекты методической работы в области физической культуры и спорта</w:t>
      </w:r>
      <w:r w:rsidRPr="009C58B2">
        <w:rPr>
          <w:rFonts w:ascii="Times New Roman" w:hAnsi="Times New Roman"/>
          <w:color w:val="auto"/>
        </w:rPr>
        <w:t xml:space="preserve">. </w:t>
      </w:r>
      <w:r w:rsidRPr="005C1E23">
        <w:rPr>
          <w:rFonts w:ascii="Times New Roman" w:hAnsi="Times New Roman"/>
          <w:color w:val="auto"/>
        </w:rPr>
        <w:t xml:space="preserve">– </w:t>
      </w:r>
      <w:r>
        <w:rPr>
          <w:rFonts w:ascii="Times New Roman" w:hAnsi="Times New Roman"/>
          <w:color w:val="auto"/>
        </w:rPr>
        <w:t>3</w:t>
      </w:r>
      <w:r w:rsidRPr="005C1E23">
        <w:rPr>
          <w:rFonts w:ascii="Times New Roman" w:hAnsi="Times New Roman"/>
          <w:color w:val="auto"/>
        </w:rPr>
        <w:t xml:space="preserve"> курс</w:t>
      </w:r>
      <w:r>
        <w:rPr>
          <w:rFonts w:ascii="Times New Roman" w:hAnsi="Times New Roman"/>
          <w:color w:val="auto"/>
        </w:rPr>
        <w:t>.</w:t>
      </w:r>
    </w:p>
    <w:p w14:paraId="08666462" w14:textId="77777777" w:rsidR="00646D8C" w:rsidRDefault="00646D8C" w:rsidP="00646D8C">
      <w:pPr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МДК 04.01 </w:t>
      </w:r>
      <w:r w:rsidRPr="00DA4652">
        <w:rPr>
          <w:rFonts w:ascii="Times New Roman" w:hAnsi="Times New Roman"/>
          <w:color w:val="auto"/>
        </w:rPr>
        <w:t>Методика обучения предмету «Физическая культура»</w:t>
      </w:r>
      <w:r>
        <w:rPr>
          <w:rFonts w:ascii="Times New Roman" w:hAnsi="Times New Roman"/>
          <w:color w:val="auto"/>
        </w:rPr>
        <w:t xml:space="preserve"> - 4 курс</w:t>
      </w:r>
    </w:p>
    <w:p w14:paraId="5B25B068" w14:textId="77777777" w:rsidR="00646D8C" w:rsidRPr="00E76A5F" w:rsidRDefault="00646D8C" w:rsidP="00646D8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6.2 </w:t>
      </w:r>
      <w:r w:rsidRPr="00E76A5F">
        <w:rPr>
          <w:rFonts w:ascii="Times New Roman" w:hAnsi="Times New Roman"/>
          <w:b/>
        </w:rPr>
        <w:t>Формы проведения консультаций</w:t>
      </w:r>
    </w:p>
    <w:p w14:paraId="4FED7772" w14:textId="77777777" w:rsidR="00646D8C" w:rsidRPr="009451CD" w:rsidRDefault="00646D8C" w:rsidP="00646D8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640C3F4E" w14:textId="77777777" w:rsidR="00646D8C" w:rsidRPr="00E76A5F" w:rsidRDefault="00646D8C" w:rsidP="00646D8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 xml:space="preserve">.3 Организация </w:t>
      </w:r>
      <w:r>
        <w:rPr>
          <w:rFonts w:ascii="Times New Roman" w:hAnsi="Times New Roman"/>
          <w:b/>
        </w:rPr>
        <w:t>практической подготовки</w:t>
      </w:r>
    </w:p>
    <w:p w14:paraId="44E58CF2" w14:textId="77777777" w:rsidR="00646D8C" w:rsidRPr="00E76A5F" w:rsidRDefault="00646D8C" w:rsidP="00646D8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355CF230" w14:textId="77777777" w:rsidR="00646D8C" w:rsidRDefault="00646D8C" w:rsidP="00646D8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9C3DFD9" w14:textId="77777777" w:rsidR="00646D8C" w:rsidRPr="00E76A5F" w:rsidRDefault="00646D8C" w:rsidP="00646D8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7A6F5B73" w14:textId="77777777" w:rsidR="00646D8C" w:rsidRPr="009954D8" w:rsidRDefault="00646D8C" w:rsidP="00646D8C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DA4652">
        <w:rPr>
          <w:rFonts w:ascii="Times New Roman" w:hAnsi="Times New Roman"/>
          <w:b/>
          <w:bCs/>
        </w:rPr>
        <w:t>49.02.01 Физическая культура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>
        <w:rPr>
          <w:rFonts w:ascii="Times New Roman" w:hAnsi="Times New Roman"/>
        </w:rPr>
        <w:t xml:space="preserve">. </w:t>
      </w:r>
      <w:r w:rsidRPr="009954D8">
        <w:rPr>
          <w:rFonts w:ascii="Times New Roman" w:hAnsi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1D143FE5" w14:textId="77777777" w:rsidR="00646D8C" w:rsidRDefault="00646D8C" w:rsidP="00646D8C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2CE3E412" w14:textId="77777777" w:rsidR="00646D8C" w:rsidRPr="009451CD" w:rsidRDefault="00646D8C" w:rsidP="00646D8C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3DB16300" w14:textId="77777777" w:rsidR="00646D8C" w:rsidRPr="009451CD" w:rsidRDefault="00646D8C" w:rsidP="00646D8C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468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>1044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>.</w:t>
      </w:r>
    </w:p>
    <w:p w14:paraId="592FD662" w14:textId="77777777" w:rsidR="00646D8C" w:rsidRPr="009451CD" w:rsidRDefault="00646D8C" w:rsidP="00646D8C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1B405036" w14:textId="77777777" w:rsidR="00646D8C" w:rsidRDefault="00646D8C" w:rsidP="00646D8C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0D51DC98" w14:textId="77777777" w:rsidR="00646D8C" w:rsidRDefault="00646D8C" w:rsidP="00646D8C">
      <w:pPr>
        <w:rPr>
          <w:rFonts w:ascii="Times New Roman" w:hAnsi="Times New Roman"/>
        </w:rPr>
      </w:pPr>
      <w:r w:rsidRPr="00CE60F6">
        <w:rPr>
          <w:rFonts w:ascii="Times New Roman" w:hAnsi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/>
        </w:rPr>
        <w:t>. Для организации прохождения преддипломной практики и требований к отчетности разрабатывается Программа преддипломной практики.</w:t>
      </w:r>
    </w:p>
    <w:p w14:paraId="188876CF" w14:textId="77777777" w:rsidR="00646D8C" w:rsidRPr="00E76A5F" w:rsidRDefault="00646D8C" w:rsidP="00646D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>.4 Педагогические технологии</w:t>
      </w:r>
    </w:p>
    <w:p w14:paraId="46429088" w14:textId="77777777" w:rsidR="00646D8C" w:rsidRPr="00E76A5F" w:rsidRDefault="00646D8C" w:rsidP="00646D8C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>
        <w:rPr>
          <w:rFonts w:ascii="Times New Roman" w:hAnsi="Times New Roman"/>
        </w:rPr>
        <w:t xml:space="preserve"> </w:t>
      </w:r>
    </w:p>
    <w:p w14:paraId="02AF8721" w14:textId="77777777" w:rsidR="00646D8C" w:rsidRPr="00E76A5F" w:rsidRDefault="00646D8C" w:rsidP="00646D8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22DFA8AC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технологии сотрудничества;</w:t>
      </w:r>
    </w:p>
    <w:p w14:paraId="7956A45A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проектные технологии; </w:t>
      </w:r>
    </w:p>
    <w:p w14:paraId="0BEC07AF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78EF8921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186CBEE9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кейс-технологии; </w:t>
      </w:r>
    </w:p>
    <w:p w14:paraId="1EE4B74E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модульные технологии; </w:t>
      </w:r>
    </w:p>
    <w:p w14:paraId="4758E9D3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390F3039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16B9DC1E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интерактивные методы обучения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</w:p>
    <w:p w14:paraId="733E2377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  <w:r w:rsidRPr="00643EB6"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31E391C1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  <w:r w:rsidRPr="00643EB6"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025B66F8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lastRenderedPageBreak/>
        <w:t>саморазвития личности учащегося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  <w:r w:rsidRPr="00643EB6"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0789E102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 xml:space="preserve">информационные технологии, </w:t>
      </w:r>
    </w:p>
    <w:p w14:paraId="4F89C3F3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732F10EA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</w:p>
    <w:p w14:paraId="6FA8D525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учебного проектирования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  <w:r w:rsidRPr="00643EB6">
        <w:rPr>
          <w:rFonts w:ascii="Times New Roman" w:hAnsi="Times New Roman"/>
          <w:color w:val="auto"/>
          <w:lang w:val="en-US" w:eastAsia="en-US" w:bidi="en-US"/>
        </w:rPr>
        <w:t xml:space="preserve"> </w:t>
      </w:r>
    </w:p>
    <w:p w14:paraId="3B05DB43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6AB965B1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val="en-US" w:eastAsia="en-US" w:bidi="en-US"/>
        </w:rPr>
      </w:pPr>
      <w:r w:rsidRPr="00643EB6">
        <w:rPr>
          <w:rFonts w:ascii="Times New Roman" w:hAnsi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hAnsi="Times New Roman"/>
          <w:color w:val="auto"/>
          <w:lang w:eastAsia="en-US" w:bidi="en-US"/>
        </w:rPr>
        <w:t>;</w:t>
      </w:r>
    </w:p>
    <w:p w14:paraId="657F14A9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>коллективной мыследеятельности;</w:t>
      </w:r>
    </w:p>
    <w:p w14:paraId="57487DAC" w14:textId="77777777" w:rsidR="00646D8C" w:rsidRPr="00643EB6" w:rsidRDefault="00646D8C" w:rsidP="00646D8C">
      <w:pPr>
        <w:numPr>
          <w:ilvl w:val="0"/>
          <w:numId w:val="7"/>
        </w:numPr>
        <w:jc w:val="both"/>
        <w:rPr>
          <w:rFonts w:ascii="Times New Roman" w:hAnsi="Times New Roman"/>
          <w:color w:val="auto"/>
          <w:lang w:eastAsia="en-US" w:bidi="en-US"/>
        </w:rPr>
      </w:pPr>
      <w:r w:rsidRPr="00643EB6">
        <w:rPr>
          <w:rFonts w:ascii="Times New Roman" w:hAnsi="Times New Roman"/>
          <w:color w:val="auto"/>
          <w:lang w:eastAsia="en-US" w:bidi="en-US"/>
        </w:rPr>
        <w:t xml:space="preserve"> анализ производственных ситуаций.</w:t>
      </w:r>
    </w:p>
    <w:p w14:paraId="130A0701" w14:textId="77777777" w:rsidR="00646D8C" w:rsidRPr="008C13DE" w:rsidRDefault="00646D8C" w:rsidP="00646D8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02BB6AD6" w14:textId="77777777" w:rsidR="00646D8C" w:rsidRPr="008C0957" w:rsidRDefault="00646D8C" w:rsidP="00646D8C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</w:t>
      </w:r>
      <w:r w:rsidRPr="008C0957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КОНТРОЛЬ И ОЦЕНКА РЕЗУЛЬТАТОВ ОСВОЕНИЯ ОПОП</w:t>
      </w:r>
      <w:r w:rsidRPr="008C095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СПО</w:t>
      </w:r>
    </w:p>
    <w:p w14:paraId="6AFE536E" w14:textId="77777777" w:rsidR="00646D8C" w:rsidRPr="006475EA" w:rsidRDefault="00646D8C" w:rsidP="00646D8C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</w:t>
      </w:r>
      <w:r w:rsidRPr="006475EA">
        <w:rPr>
          <w:rFonts w:ascii="Times New Roman" w:hAnsi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39D38BF0" w14:textId="77777777" w:rsidR="00646D8C" w:rsidRPr="00E76A5F" w:rsidRDefault="00646D8C" w:rsidP="00646D8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03AC5307" w14:textId="77777777" w:rsidR="00646D8C" w:rsidRPr="00E76A5F" w:rsidRDefault="00646D8C" w:rsidP="00646D8C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04F9E90C" w14:textId="77777777" w:rsidR="00646D8C" w:rsidRDefault="00646D8C" w:rsidP="00646D8C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026E1900" w14:textId="77777777" w:rsidR="00646D8C" w:rsidRPr="00E76A5F" w:rsidRDefault="00646D8C" w:rsidP="00646D8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54C1CBD9" w14:textId="77777777" w:rsidR="00646D8C" w:rsidRPr="00E76A5F" w:rsidRDefault="00646D8C" w:rsidP="00646D8C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29B61C2D" w14:textId="77777777" w:rsidR="00646D8C" w:rsidRPr="00E76A5F" w:rsidRDefault="00646D8C" w:rsidP="00646D8C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4A63BABF" w14:textId="77777777" w:rsidR="00646D8C" w:rsidRPr="00E76A5F" w:rsidRDefault="00646D8C" w:rsidP="00646D8C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14:paraId="6F000767" w14:textId="77777777" w:rsidR="00646D8C" w:rsidRPr="00CB0186" w:rsidRDefault="00646D8C" w:rsidP="00646D8C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6F28E856" w14:textId="77777777" w:rsidR="00646D8C" w:rsidRPr="00E76A5F" w:rsidRDefault="00646D8C" w:rsidP="00646D8C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</w:t>
      </w:r>
      <w:r>
        <w:rPr>
          <w:rFonts w:ascii="Times New Roman" w:hAnsi="Times New Roman"/>
        </w:rPr>
        <w:t>плинам,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0F661711" w14:textId="77777777" w:rsidR="00646D8C" w:rsidRPr="00E76A5F" w:rsidRDefault="00646D8C" w:rsidP="00646D8C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дисциплины, социально-гуманитарной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дисциплины, </w:t>
      </w:r>
      <w:r w:rsidRPr="00E76A5F">
        <w:rPr>
          <w:rFonts w:ascii="Times New Roman" w:hAnsi="Times New Roman" w:cs="Times New Roman"/>
          <w:sz w:val="24"/>
          <w:szCs w:val="24"/>
        </w:rPr>
        <w:t>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</w:t>
      </w:r>
      <w:r>
        <w:rPr>
          <w:rFonts w:ascii="Times New Roman" w:hAnsi="Times New Roman" w:cs="Times New Roman"/>
          <w:sz w:val="24"/>
          <w:szCs w:val="24"/>
        </w:rPr>
        <w:t>, МДК</w:t>
      </w:r>
      <w:r w:rsidRPr="00E76A5F">
        <w:rPr>
          <w:rFonts w:ascii="Times New Roman" w:hAnsi="Times New Roman" w:cs="Times New Roman"/>
          <w:sz w:val="24"/>
          <w:szCs w:val="24"/>
        </w:rPr>
        <w:t xml:space="preserve"> или профессионального модуля. </w:t>
      </w:r>
    </w:p>
    <w:p w14:paraId="5A8FA956" w14:textId="77777777" w:rsidR="00646D8C" w:rsidRDefault="00646D8C" w:rsidP="00646D8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14:paraId="546030FE" w14:textId="77777777" w:rsidR="00646D8C" w:rsidRPr="00E76A5F" w:rsidRDefault="00646D8C" w:rsidP="00646D8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09445792" w14:textId="77777777" w:rsidR="00646D8C" w:rsidRPr="00E76A5F" w:rsidRDefault="00646D8C" w:rsidP="00646D8C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14:paraId="1DE0209B" w14:textId="77777777" w:rsidR="00646D8C" w:rsidRPr="00E76A5F" w:rsidRDefault="00646D8C" w:rsidP="00646D8C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 или ряду дисциплин;</w:t>
      </w:r>
    </w:p>
    <w:p w14:paraId="3A4FA65D" w14:textId="77777777" w:rsidR="00646D8C" w:rsidRPr="00E76A5F" w:rsidRDefault="00646D8C" w:rsidP="00646D8C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сформированности умений применять теоретические знания при решении практических задач и выполнении </w:t>
      </w:r>
      <w:r>
        <w:rPr>
          <w:rFonts w:ascii="Times New Roman" w:hAnsi="Times New Roman"/>
        </w:rPr>
        <w:t>практических</w:t>
      </w:r>
      <w:r w:rsidRPr="00E76A5F">
        <w:rPr>
          <w:rFonts w:ascii="Times New Roman" w:hAnsi="Times New Roman"/>
        </w:rPr>
        <w:t xml:space="preserve"> работ;</w:t>
      </w:r>
    </w:p>
    <w:p w14:paraId="1CADFF46" w14:textId="77777777" w:rsidR="00646D8C" w:rsidRPr="00CB0186" w:rsidRDefault="00646D8C" w:rsidP="00646D8C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5A26F0D4" w14:textId="77777777" w:rsidR="00646D8C" w:rsidRPr="00497B5A" w:rsidRDefault="00646D8C" w:rsidP="00646D8C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14:paraId="22F1CB09" w14:textId="77777777" w:rsidR="00646D8C" w:rsidRPr="00497B5A" w:rsidRDefault="00646D8C" w:rsidP="00646D8C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lastRenderedPageBreak/>
        <w:t xml:space="preserve">Каждая дидактическая единица </w:t>
      </w:r>
      <w:r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согласно </w:t>
      </w:r>
      <w:r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3106DFD4" w14:textId="77777777" w:rsidR="00646D8C" w:rsidRPr="00497B5A" w:rsidRDefault="00646D8C" w:rsidP="00646D8C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14:paraId="6FC58D66" w14:textId="77777777" w:rsidR="00646D8C" w:rsidRPr="00497B5A" w:rsidRDefault="00646D8C" w:rsidP="00646D8C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</w:t>
      </w:r>
      <w:r>
        <w:rPr>
          <w:rFonts w:ascii="Times New Roman" w:hAnsi="Times New Roman"/>
        </w:rPr>
        <w:t>, МДК</w:t>
      </w:r>
      <w:r w:rsidRPr="00497B5A">
        <w:rPr>
          <w:rFonts w:ascii="Times New Roman" w:hAnsi="Times New Roman"/>
        </w:rPr>
        <w:t xml:space="preserve">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08CE638A" w14:textId="77777777" w:rsidR="00646D8C" w:rsidRPr="00497B5A" w:rsidRDefault="00646D8C" w:rsidP="00646D8C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70CD64BF" w14:textId="77777777" w:rsidR="00646D8C" w:rsidRDefault="00646D8C" w:rsidP="00646D8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7.2 Фонды оценочных средств</w:t>
      </w:r>
    </w:p>
    <w:p w14:paraId="129ED565" w14:textId="77777777" w:rsidR="00646D8C" w:rsidRDefault="00646D8C" w:rsidP="00646D8C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</w:t>
      </w:r>
      <w:r>
        <w:rPr>
          <w:rFonts w:ascii="Times New Roman" w:hAnsi="Times New Roman"/>
        </w:rPr>
        <w:t xml:space="preserve">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726D4DA5" w14:textId="77777777" w:rsidR="00646D8C" w:rsidRPr="00CB0186" w:rsidRDefault="00646D8C" w:rsidP="00646D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14:paraId="6648977E" w14:textId="77777777" w:rsidR="00646D8C" w:rsidRPr="00103CD7" w:rsidRDefault="00646D8C" w:rsidP="00646D8C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09E8B3FD" w14:textId="77777777" w:rsidR="00646D8C" w:rsidRPr="00103CD7" w:rsidRDefault="00646D8C" w:rsidP="00646D8C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3F4DA403" w14:textId="77777777" w:rsidR="00646D8C" w:rsidRPr="00103CD7" w:rsidRDefault="00646D8C" w:rsidP="00646D8C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2099DC49" w14:textId="77777777" w:rsidR="00646D8C" w:rsidRPr="00103CD7" w:rsidRDefault="00646D8C" w:rsidP="00646D8C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14:paraId="49A4A427" w14:textId="77777777" w:rsidR="00646D8C" w:rsidRPr="00103CD7" w:rsidRDefault="00646D8C" w:rsidP="00646D8C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14:paraId="4C3A3885" w14:textId="77777777" w:rsidR="00646D8C" w:rsidRPr="00103CD7" w:rsidRDefault="00646D8C" w:rsidP="00646D8C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14:paraId="709723AD" w14:textId="77777777" w:rsidR="00646D8C" w:rsidRDefault="00646D8C" w:rsidP="00646D8C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lastRenderedPageBreak/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</w:t>
      </w:r>
      <w:r>
        <w:rPr>
          <w:rFonts w:ascii="Times New Roman" w:hAnsi="Times New Roman"/>
        </w:rPr>
        <w:t>.</w:t>
      </w:r>
    </w:p>
    <w:p w14:paraId="71408A1F" w14:textId="77777777" w:rsidR="00646D8C" w:rsidRDefault="00646D8C" w:rsidP="00646D8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</w:t>
      </w:r>
    </w:p>
    <w:p w14:paraId="53FFC537" w14:textId="77777777" w:rsidR="00646D8C" w:rsidRPr="000E32C0" w:rsidRDefault="00646D8C" w:rsidP="00646D8C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Pr="000E32C0">
        <w:rPr>
          <w:rFonts w:ascii="Times New Roman" w:hAnsi="Times New Roman"/>
          <w:b/>
        </w:rPr>
        <w:t xml:space="preserve"> ТРЕБОВАНИЯ К УСЛОВИЯМ РЕАЛИЗАЦИИ ОПОП</w:t>
      </w:r>
      <w:r>
        <w:rPr>
          <w:rFonts w:ascii="Times New Roman" w:hAnsi="Times New Roman"/>
          <w:b/>
        </w:rPr>
        <w:t xml:space="preserve"> СПО</w:t>
      </w:r>
    </w:p>
    <w:p w14:paraId="163DB5DC" w14:textId="77777777" w:rsidR="00646D8C" w:rsidRDefault="00646D8C" w:rsidP="00646D8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8.1 Кадровое обеспечение </w:t>
      </w:r>
    </w:p>
    <w:p w14:paraId="58767B75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Реализация образовательной программы обеспечивается педагогическими</w:t>
      </w:r>
    </w:p>
    <w:p w14:paraId="546B1CBB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 40 Сквозные виды профессиональной деятельности в промышленности, и</w:t>
      </w:r>
    </w:p>
    <w:p w14:paraId="2C3A1AFC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имеющими стаж работы в данной профессиональной области не менее трех лет.</w:t>
      </w:r>
    </w:p>
    <w:p w14:paraId="4C2A0259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 xml:space="preserve">Квалификация педагогических работников образовательной организации </w:t>
      </w:r>
    </w:p>
    <w:p w14:paraId="02A8F125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2637BFA1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Работники, привлекаемые к реализации образовательной программы, получают</w:t>
      </w:r>
    </w:p>
    <w:p w14:paraId="43BF5D41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</w:t>
      </w:r>
      <w:r>
        <w:rPr>
          <w:rFonts w:ascii="Times New Roman" w:hAnsi="Times New Roman"/>
        </w:rPr>
        <w:t>4</w:t>
      </w:r>
      <w:r w:rsidRPr="00B664E2">
        <w:rPr>
          <w:rFonts w:ascii="Times New Roman" w:hAnsi="Times New Roman"/>
        </w:rPr>
        <w:t xml:space="preserve">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1F696852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Доля педагогических работников (в приведенных к целочисленным значениям ставок),</w:t>
      </w:r>
    </w:p>
    <w:p w14:paraId="29D3E63C" w14:textId="77777777" w:rsidR="00646D8C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25 процентов.</w:t>
      </w:r>
    </w:p>
    <w:p w14:paraId="41345A79" w14:textId="77777777" w:rsidR="00646D8C" w:rsidRDefault="00646D8C" w:rsidP="00646D8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107FA329" w14:textId="77777777" w:rsidR="00646D8C" w:rsidRPr="009954D8" w:rsidRDefault="00646D8C" w:rsidP="00646D8C">
      <w:pPr>
        <w:rPr>
          <w:rFonts w:ascii="Times New Roman" w:hAnsi="Times New Roman"/>
        </w:rPr>
      </w:pPr>
      <w:r w:rsidRPr="009954D8">
        <w:rPr>
          <w:rFonts w:ascii="Times New Roman" w:hAnsi="Times New Roman"/>
        </w:rPr>
        <w:t xml:space="preserve">Реализация ППССЗ </w:t>
      </w:r>
      <w:r>
        <w:rPr>
          <w:rFonts w:ascii="Times New Roman" w:hAnsi="Times New Roman"/>
        </w:rPr>
        <w:t>обеспечена</w:t>
      </w:r>
      <w:r w:rsidRPr="009954D8">
        <w:rPr>
          <w:rFonts w:ascii="Times New Roman" w:hAnsi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/>
        </w:rPr>
        <w:t>С</w:t>
      </w:r>
      <w:r w:rsidRPr="009954D8">
        <w:rPr>
          <w:rFonts w:ascii="Times New Roman" w:hAnsi="Times New Roman"/>
        </w:rPr>
        <w:t>СЗ. Во время самостоятельной подготовки обучающиеся обеспечены доступом к сети Интернет.</w:t>
      </w:r>
    </w:p>
    <w:p w14:paraId="0BA30F26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Библиотечный фонд образовательной организации укомплектован</w:t>
      </w:r>
    </w:p>
    <w:p w14:paraId="0988E193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634283CA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В случае наличия электронной информационно-образовательной среды допускается</w:t>
      </w:r>
    </w:p>
    <w:p w14:paraId="09C6CFDA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2B208E27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Обучающимся обеспечен доступ (удаленный доступ), в том числе в случае</w:t>
      </w:r>
    </w:p>
    <w:p w14:paraId="1AFA2B3D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применения электронного обучения, дистанционных образовательных технологий,</w:t>
      </w:r>
    </w:p>
    <w:p w14:paraId="0A597810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255FBA6E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lastRenderedPageBreak/>
        <w:t>Образовательная программа обеспечена учебно-методической</w:t>
      </w:r>
    </w:p>
    <w:p w14:paraId="647FE5C6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14:paraId="199ED8A4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Обучающиеся инвалиды и лица с ограниченными возможностями здоровья</w:t>
      </w:r>
    </w:p>
    <w:p w14:paraId="7DE9BAC8" w14:textId="77777777" w:rsidR="00646D8C" w:rsidRPr="00B664E2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обеспечены печатными и (или) электронными учебными изданиями,</w:t>
      </w:r>
    </w:p>
    <w:p w14:paraId="0AAF7522" w14:textId="77777777" w:rsidR="00646D8C" w:rsidRDefault="00646D8C" w:rsidP="00646D8C">
      <w:pPr>
        <w:rPr>
          <w:rFonts w:ascii="Times New Roman" w:hAnsi="Times New Roman"/>
        </w:rPr>
      </w:pPr>
      <w:r w:rsidRPr="00B664E2">
        <w:rPr>
          <w:rFonts w:ascii="Times New Roman" w:hAnsi="Times New Roman"/>
        </w:rPr>
        <w:t>адаптированными при необходимости для обучения указанных обучающихся.</w:t>
      </w:r>
    </w:p>
    <w:p w14:paraId="082D512D" w14:textId="77777777" w:rsidR="00646D8C" w:rsidRDefault="00646D8C" w:rsidP="00646D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8.3 Материально- техническое обеспечение учебного процесса</w:t>
      </w:r>
    </w:p>
    <w:p w14:paraId="4D8FEB30" w14:textId="77777777" w:rsidR="00646D8C" w:rsidRPr="00B331C8" w:rsidRDefault="00646D8C" w:rsidP="00646D8C">
      <w:pPr>
        <w:rPr>
          <w:rFonts w:ascii="Times New Roman" w:hAnsi="Times New Roman"/>
        </w:rPr>
      </w:pPr>
      <w:r w:rsidRPr="00B331C8">
        <w:rPr>
          <w:rFonts w:ascii="Times New Roman" w:hAnsi="Times New Roman"/>
        </w:rPr>
        <w:t xml:space="preserve">Для реализации ОПОП по специальности </w:t>
      </w:r>
      <w:r w:rsidRPr="00DA4652">
        <w:rPr>
          <w:rFonts w:ascii="Times New Roman" w:hAnsi="Times New Roman"/>
          <w:b/>
          <w:bCs/>
        </w:rPr>
        <w:t xml:space="preserve">49.02.01 Физическая культура  </w:t>
      </w:r>
      <w:r w:rsidRPr="00B331C8">
        <w:rPr>
          <w:rFonts w:ascii="Times New Roman" w:hAnsi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/>
        </w:rPr>
        <w:t>отовки, практиче</w:t>
      </w:r>
      <w:r w:rsidRPr="00B331C8">
        <w:rPr>
          <w:rFonts w:ascii="Times New Roman" w:hAnsi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/>
        </w:rPr>
        <w:t>Колледжа</w:t>
      </w:r>
      <w:r w:rsidRPr="00B331C8">
        <w:rPr>
          <w:rFonts w:ascii="Times New Roman" w:hAnsi="Times New Roman"/>
        </w:rPr>
        <w:t xml:space="preserve">, и соответствующей </w:t>
      </w:r>
      <w:r>
        <w:rPr>
          <w:rFonts w:ascii="Times New Roman" w:hAnsi="Times New Roman"/>
        </w:rPr>
        <w:t>действующим санитарным и противопожарным правилам и нормам (Приложение 5)</w:t>
      </w:r>
    </w:p>
    <w:p w14:paraId="253E60FD" w14:textId="77777777" w:rsidR="00646D8C" w:rsidRDefault="00646D8C" w:rsidP="00646D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495A92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4</w:t>
      </w:r>
      <w:r w:rsidRPr="00495A92">
        <w:rPr>
          <w:rFonts w:ascii="Times New Roman" w:hAnsi="Times New Roman"/>
          <w:b/>
        </w:rPr>
        <w:t xml:space="preserve"> Базы практики</w:t>
      </w:r>
    </w:p>
    <w:p w14:paraId="651B8780" w14:textId="77777777" w:rsidR="00646D8C" w:rsidRDefault="00646D8C" w:rsidP="00646D8C">
      <w:pPr>
        <w:rPr>
          <w:rFonts w:ascii="Times New Roman" w:hAnsi="Times New Roman"/>
          <w:color w:val="auto"/>
          <w:bdr w:val="none" w:sz="0" w:space="0" w:color="auto" w:frame="1"/>
        </w:rPr>
      </w:pPr>
      <w:r w:rsidRPr="00DA4652">
        <w:rPr>
          <w:rFonts w:ascii="Times New Roman" w:hAnsi="Times New Roman"/>
          <w:color w:val="auto"/>
          <w:bdr w:val="none" w:sz="0" w:space="0" w:color="auto" w:frame="1"/>
        </w:rPr>
        <w:t>Комитет образования и науки Администрации г.Нягань.</w:t>
      </w:r>
    </w:p>
    <w:p w14:paraId="6C2A1F2D" w14:textId="77777777" w:rsidR="00646D8C" w:rsidRDefault="00646D8C" w:rsidP="00646D8C">
      <w:pPr>
        <w:rPr>
          <w:rFonts w:ascii="Times New Roman" w:hAnsi="Times New Roman"/>
          <w:color w:val="auto"/>
          <w:bdr w:val="none" w:sz="0" w:space="0" w:color="auto" w:frame="1"/>
        </w:rPr>
      </w:pPr>
      <w:r w:rsidRPr="0057770C">
        <w:rPr>
          <w:rFonts w:ascii="Times New Roman" w:hAnsi="Times New Roman"/>
          <w:color w:val="auto"/>
          <w:bdr w:val="none" w:sz="0" w:space="0" w:color="auto" w:frame="1"/>
        </w:rPr>
        <w:t>Комитет по физической культуре и спорту г.Нягань</w:t>
      </w:r>
    </w:p>
    <w:p w14:paraId="26FAEDD8" w14:textId="77777777" w:rsidR="00646D8C" w:rsidRDefault="00646D8C" w:rsidP="00646D8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ТРЕБОВАНИЯ К ОРГАНИЗАЦИИ ВОСПИТАНИЯ ОБУЧАЮЩИХСЯ</w:t>
      </w:r>
    </w:p>
    <w:p w14:paraId="038351E9" w14:textId="77777777" w:rsidR="00646D8C" w:rsidRPr="00B57882" w:rsidRDefault="00646D8C" w:rsidP="00646D8C">
      <w:pPr>
        <w:shd w:val="clear" w:color="auto" w:fill="FFFFFF"/>
        <w:spacing w:line="294" w:lineRule="atLeast"/>
        <w:textAlignment w:val="baseline"/>
        <w:rPr>
          <w:rFonts w:ascii="Times New Roman" w:hAnsi="Times New Roman"/>
          <w:b/>
          <w:bCs/>
        </w:rPr>
      </w:pPr>
      <w:r w:rsidRPr="00B57882">
        <w:rPr>
          <w:rFonts w:ascii="Times New Roman" w:hAnsi="Times New Roman"/>
          <w:b/>
          <w:bCs/>
        </w:rPr>
        <w:t>9.1 Условия организации воспитания</w:t>
      </w:r>
    </w:p>
    <w:p w14:paraId="5FEA1456" w14:textId="77777777" w:rsidR="00646D8C" w:rsidRPr="00B57882" w:rsidRDefault="00646D8C" w:rsidP="00646D8C">
      <w:p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r w:rsidRPr="00B57882">
        <w:rPr>
          <w:rFonts w:ascii="Times New Roman" w:hAnsi="Times New Roman"/>
        </w:rPr>
        <w:t>Воспитание обучающихся при освоении ими основной образовательной</w:t>
      </w:r>
    </w:p>
    <w:p w14:paraId="321B0607" w14:textId="77777777" w:rsidR="00646D8C" w:rsidRDefault="00646D8C" w:rsidP="00646D8C">
      <w:p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r w:rsidRPr="00B57882">
        <w:rPr>
          <w:rFonts w:ascii="Times New Roman" w:hAnsi="Times New Roman"/>
        </w:rPr>
        <w:t>программы осуществляется на основе включаемых в настоящую образовательную программу</w:t>
      </w:r>
      <w:r>
        <w:rPr>
          <w:rFonts w:ascii="Times New Roman" w:hAnsi="Times New Roman"/>
        </w:rPr>
        <w:t xml:space="preserve"> </w:t>
      </w:r>
      <w:r w:rsidRPr="00B57882">
        <w:rPr>
          <w:rFonts w:ascii="Times New Roman" w:hAnsi="Times New Roman"/>
        </w:rPr>
        <w:t>рабочей программы воспитания и календарного плана воспитательной работы</w:t>
      </w:r>
      <w:r>
        <w:rPr>
          <w:rFonts w:ascii="Times New Roman" w:hAnsi="Times New Roman"/>
        </w:rPr>
        <w:t xml:space="preserve"> (Приложение 4)</w:t>
      </w:r>
    </w:p>
    <w:p w14:paraId="51C30BC4" w14:textId="77777777" w:rsidR="00646D8C" w:rsidRPr="00890C5B" w:rsidRDefault="00646D8C" w:rsidP="00646D8C">
      <w:pPr>
        <w:rPr>
          <w:rFonts w:ascii="Times New Roman" w:hAnsi="Times New Roman"/>
          <w:b/>
          <w:bCs/>
        </w:rPr>
      </w:pPr>
      <w:r w:rsidRPr="00890C5B">
        <w:rPr>
          <w:rFonts w:ascii="Times New Roman" w:hAnsi="Times New Roman"/>
          <w:b/>
          <w:bCs/>
        </w:rPr>
        <w:t>9.2 Характеристика социокультурной среды колледжа</w:t>
      </w:r>
    </w:p>
    <w:p w14:paraId="42A73425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23885665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40672A32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50CAA145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0899BD7F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0D07540F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 xml:space="preserve"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</w:t>
      </w:r>
      <w:r w:rsidRPr="00890C5B">
        <w:rPr>
          <w:rFonts w:ascii="Times New Roman" w:hAnsi="Times New Roman"/>
        </w:rPr>
        <w:lastRenderedPageBreak/>
        <w:t>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6D306949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75440B4E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4E729DDB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1E1EB167" w14:textId="77777777" w:rsidR="00646D8C" w:rsidRPr="00890C5B" w:rsidRDefault="00646D8C" w:rsidP="00646D8C">
      <w:pPr>
        <w:rPr>
          <w:rFonts w:ascii="Times New Roman" w:hAnsi="Times New Roman"/>
        </w:rPr>
      </w:pPr>
      <w:r w:rsidRPr="00890C5B">
        <w:rPr>
          <w:rFonts w:ascii="Times New Roman" w:hAnsi="Times New Roman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5238476E" w14:textId="77777777" w:rsidR="00F75439" w:rsidRDefault="00F75439"/>
    <w:sectPr w:rsidR="00F75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E1AD3"/>
    <w:multiLevelType w:val="hybridMultilevel"/>
    <w:tmpl w:val="D208F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3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E230DAD"/>
    <w:multiLevelType w:val="hybridMultilevel"/>
    <w:tmpl w:val="DE8C25E0"/>
    <w:lvl w:ilvl="0" w:tplc="8CC840F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C83E59"/>
    <w:multiLevelType w:val="hybridMultilevel"/>
    <w:tmpl w:val="FAE6CC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12A29"/>
    <w:multiLevelType w:val="hybridMultilevel"/>
    <w:tmpl w:val="D25CB35A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0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1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11"/>
  </w:num>
  <w:num w:numId="5">
    <w:abstractNumId w:val="4"/>
  </w:num>
  <w:num w:numId="6">
    <w:abstractNumId w:val="8"/>
  </w:num>
  <w:num w:numId="7">
    <w:abstractNumId w:val="0"/>
  </w:num>
  <w:num w:numId="8">
    <w:abstractNumId w:val="12"/>
  </w:num>
  <w:num w:numId="9">
    <w:abstractNumId w:val="3"/>
  </w:num>
  <w:num w:numId="10">
    <w:abstractNumId w:val="6"/>
  </w:num>
  <w:num w:numId="11">
    <w:abstractNumId w:val="9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1E3"/>
    <w:rsid w:val="001861E3"/>
    <w:rsid w:val="00646D8C"/>
    <w:rsid w:val="00F7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5853"/>
  <w15:chartTrackingRefBased/>
  <w15:docId w15:val="{6DE9699E-46F5-4ECB-A605-6F13A16F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D8C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646D8C"/>
    <w:pPr>
      <w:ind w:left="720" w:firstLine="360"/>
      <w:contextualSpacing/>
    </w:pPr>
    <w:rPr>
      <w:rFonts w:ascii="Calibri" w:hAnsi="Calibri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646D8C"/>
    <w:pPr>
      <w:shd w:val="clear" w:color="auto" w:fill="FFFFFF"/>
      <w:spacing w:line="269" w:lineRule="exact"/>
      <w:ind w:hanging="720"/>
      <w:jc w:val="both"/>
    </w:pPr>
    <w:rPr>
      <w:rFonts w:ascii="Times New Roman" w:hAnsi="Times New Roman"/>
      <w:color w:val="auto"/>
      <w:sz w:val="23"/>
      <w:szCs w:val="23"/>
      <w:lang w:eastAsia="en-US"/>
    </w:rPr>
  </w:style>
  <w:style w:type="table" w:styleId="a5">
    <w:name w:val="Table Grid"/>
    <w:basedOn w:val="a1"/>
    <w:uiPriority w:val="59"/>
    <w:rsid w:val="00646D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646D8C"/>
  </w:style>
  <w:style w:type="paragraph" w:customStyle="1" w:styleId="1">
    <w:name w:val="Без интервала1"/>
    <w:rsid w:val="00646D8C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646D8C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646D8C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6434</Words>
  <Characters>36678</Characters>
  <Application>Microsoft Office Word</Application>
  <DocSecurity>0</DocSecurity>
  <Lines>305</Lines>
  <Paragraphs>86</Paragraphs>
  <ScaleCrop>false</ScaleCrop>
  <Company/>
  <LinksUpToDate>false</LinksUpToDate>
  <CharactersWithSpaces>43026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2024-10-01T10:30:00Z</dcterms:created>
  <dcterms:modified xsi:type="dcterms:W3CDTF">2024-10-01T10:36:00Z</dcterms:modified>
</cp:coreProperties>
</file>